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A5" w:rsidRPr="009D6642" w:rsidRDefault="00B324A5" w:rsidP="00C03F7E">
      <w:pPr>
        <w:jc w:val="center"/>
        <w:rPr>
          <w:b/>
          <w:sz w:val="28"/>
          <w:szCs w:val="28"/>
        </w:rPr>
      </w:pPr>
      <w:r w:rsidRPr="009D6642">
        <w:rPr>
          <w:b/>
          <w:sz w:val="28"/>
          <w:szCs w:val="28"/>
        </w:rPr>
        <w:t xml:space="preserve">Д О Г О В О Р    № </w:t>
      </w:r>
      <w:r w:rsidR="00E8369B">
        <w:rPr>
          <w:b/>
          <w:sz w:val="28"/>
          <w:szCs w:val="28"/>
        </w:rPr>
        <w:t>________</w:t>
      </w:r>
    </w:p>
    <w:p w:rsidR="00862F3D" w:rsidRDefault="0098635E" w:rsidP="00862F3D">
      <w:pPr>
        <w:shd w:val="clear" w:color="auto" w:fill="FFFFFF"/>
        <w:ind w:left="624"/>
        <w:jc w:val="center"/>
        <w:rPr>
          <w:b/>
          <w:color w:val="000000"/>
          <w:spacing w:val="-1"/>
          <w:sz w:val="28"/>
          <w:szCs w:val="28"/>
        </w:rPr>
      </w:pPr>
      <w:r w:rsidRPr="00FE5A6F">
        <w:rPr>
          <w:b/>
          <w:color w:val="000000"/>
          <w:spacing w:val="-1"/>
          <w:sz w:val="28"/>
          <w:szCs w:val="28"/>
        </w:rPr>
        <w:t xml:space="preserve">на </w:t>
      </w:r>
      <w:r w:rsidR="00862F3D">
        <w:rPr>
          <w:b/>
          <w:color w:val="000000"/>
          <w:spacing w:val="-1"/>
          <w:sz w:val="28"/>
          <w:szCs w:val="28"/>
        </w:rPr>
        <w:t>оказание справочно-информационных услуг по вопросам</w:t>
      </w:r>
    </w:p>
    <w:p w:rsidR="00BB10F7" w:rsidRDefault="00862F3D" w:rsidP="00862F3D">
      <w:pPr>
        <w:shd w:val="clear" w:color="auto" w:fill="FFFFFF"/>
        <w:ind w:left="62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стандартизации </w:t>
      </w:r>
      <w:r w:rsidR="0098635E" w:rsidRPr="00FE5A6F">
        <w:rPr>
          <w:b/>
          <w:color w:val="000000"/>
          <w:spacing w:val="-1"/>
          <w:sz w:val="28"/>
          <w:szCs w:val="28"/>
        </w:rPr>
        <w:t>предпр</w:t>
      </w:r>
      <w:r w:rsidR="0098635E" w:rsidRPr="00FE5A6F">
        <w:rPr>
          <w:b/>
          <w:color w:val="000000"/>
          <w:spacing w:val="-1"/>
          <w:sz w:val="28"/>
          <w:szCs w:val="28"/>
        </w:rPr>
        <w:t>и</w:t>
      </w:r>
      <w:r w:rsidR="0098635E" w:rsidRPr="00FE5A6F">
        <w:rPr>
          <w:b/>
          <w:color w:val="000000"/>
          <w:spacing w:val="-1"/>
          <w:sz w:val="28"/>
          <w:szCs w:val="28"/>
        </w:rPr>
        <w:t xml:space="preserve">ятий, учреждений и </w:t>
      </w:r>
      <w:r w:rsidR="0098635E" w:rsidRPr="00FE5A6F">
        <w:rPr>
          <w:b/>
          <w:color w:val="000000"/>
          <w:sz w:val="28"/>
          <w:szCs w:val="28"/>
        </w:rPr>
        <w:t xml:space="preserve">организаций </w:t>
      </w:r>
    </w:p>
    <w:p w:rsidR="00C03F7E" w:rsidRPr="00FE5A6F" w:rsidRDefault="00C03F7E" w:rsidP="00C03F7E">
      <w:pPr>
        <w:shd w:val="clear" w:color="auto" w:fill="FFFFFF"/>
        <w:ind w:left="624"/>
        <w:jc w:val="center"/>
        <w:rPr>
          <w:b/>
          <w:color w:val="000000"/>
          <w:sz w:val="28"/>
          <w:szCs w:val="28"/>
        </w:rPr>
      </w:pPr>
    </w:p>
    <w:p w:rsidR="00862F3D" w:rsidRPr="00116838" w:rsidRDefault="00862F3D" w:rsidP="00B71367">
      <w:pPr>
        <w:spacing w:line="288" w:lineRule="auto"/>
        <w:ind w:firstLine="540"/>
        <w:jc w:val="both"/>
        <w:rPr>
          <w:sz w:val="26"/>
          <w:szCs w:val="26"/>
        </w:rPr>
      </w:pPr>
      <w:r w:rsidRPr="00116838">
        <w:rPr>
          <w:sz w:val="26"/>
          <w:szCs w:val="26"/>
        </w:rPr>
        <w:t xml:space="preserve">г.Киров                                                                           </w:t>
      </w:r>
      <w:r w:rsidR="00420F44">
        <w:rPr>
          <w:sz w:val="26"/>
          <w:szCs w:val="26"/>
        </w:rPr>
        <w:t xml:space="preserve">       «___»  _____________  20</w:t>
      </w:r>
      <w:r w:rsidR="00420F44">
        <w:rPr>
          <w:sz w:val="26"/>
          <w:szCs w:val="26"/>
          <w:lang w:val="en-US"/>
        </w:rPr>
        <w:t>20</w:t>
      </w:r>
      <w:r w:rsidRPr="00116838">
        <w:rPr>
          <w:sz w:val="26"/>
          <w:szCs w:val="26"/>
        </w:rPr>
        <w:t xml:space="preserve">г. </w:t>
      </w:r>
    </w:p>
    <w:p w:rsidR="00862F3D" w:rsidRPr="00116838" w:rsidRDefault="00862F3D" w:rsidP="00116838">
      <w:pPr>
        <w:spacing w:line="288" w:lineRule="auto"/>
        <w:ind w:firstLine="600"/>
        <w:jc w:val="both"/>
        <w:rPr>
          <w:sz w:val="26"/>
          <w:szCs w:val="26"/>
        </w:rPr>
      </w:pPr>
    </w:p>
    <w:p w:rsidR="00862F3D" w:rsidRPr="00116838" w:rsidRDefault="00862F3D" w:rsidP="00D941C6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6"/>
          <w:szCs w:val="26"/>
        </w:rPr>
      </w:pPr>
      <w:r w:rsidRPr="00116838">
        <w:rPr>
          <w:color w:val="000000"/>
          <w:sz w:val="26"/>
          <w:szCs w:val="26"/>
        </w:rPr>
        <w:t>Федеральное бюджетное учреждение</w:t>
      </w:r>
      <w:r w:rsidRPr="00116838">
        <w:rPr>
          <w:color w:val="000000"/>
          <w:spacing w:val="-1"/>
          <w:sz w:val="26"/>
          <w:szCs w:val="26"/>
        </w:rPr>
        <w:t xml:space="preserve"> «</w:t>
      </w:r>
      <w:r w:rsidRPr="00116838">
        <w:rPr>
          <w:sz w:val="26"/>
          <w:szCs w:val="26"/>
        </w:rPr>
        <w:t>Государственный региональный центр стандартизации, метрологии и исп</w:t>
      </w:r>
      <w:r w:rsidRPr="00116838">
        <w:rPr>
          <w:sz w:val="26"/>
          <w:szCs w:val="26"/>
        </w:rPr>
        <w:t>ы</w:t>
      </w:r>
      <w:r w:rsidRPr="00116838">
        <w:rPr>
          <w:sz w:val="26"/>
          <w:szCs w:val="26"/>
        </w:rPr>
        <w:t>таний в Кировской области</w:t>
      </w:r>
      <w:r w:rsidRPr="00116838">
        <w:rPr>
          <w:color w:val="000000"/>
          <w:spacing w:val="-1"/>
          <w:sz w:val="26"/>
          <w:szCs w:val="26"/>
        </w:rPr>
        <w:t xml:space="preserve">» (ФБУ «Кировский  ЦСМ»), </w:t>
      </w:r>
      <w:r w:rsidR="00300661">
        <w:rPr>
          <w:sz w:val="26"/>
          <w:szCs w:val="26"/>
        </w:rPr>
        <w:t xml:space="preserve">именуемый в дальнейшем </w:t>
      </w:r>
      <w:r w:rsidRPr="00116838">
        <w:rPr>
          <w:sz w:val="26"/>
          <w:szCs w:val="26"/>
        </w:rPr>
        <w:t>Исполнитель, в лице заместителя д</w:t>
      </w:r>
      <w:r w:rsidRPr="00116838">
        <w:rPr>
          <w:sz w:val="26"/>
          <w:szCs w:val="26"/>
        </w:rPr>
        <w:t>и</w:t>
      </w:r>
      <w:r w:rsidRPr="00116838">
        <w:rPr>
          <w:sz w:val="26"/>
          <w:szCs w:val="26"/>
        </w:rPr>
        <w:t>ректора по техническому регулирова</w:t>
      </w:r>
      <w:r w:rsidRPr="00116838">
        <w:rPr>
          <w:sz w:val="26"/>
          <w:szCs w:val="26"/>
        </w:rPr>
        <w:softHyphen/>
        <w:t xml:space="preserve">нию Лашуковой Марины Анатольевны, действующей на основании доверенности </w:t>
      </w:r>
      <w:r w:rsidRPr="00B22485">
        <w:rPr>
          <w:sz w:val="26"/>
          <w:szCs w:val="26"/>
        </w:rPr>
        <w:t xml:space="preserve">№ </w:t>
      </w:r>
      <w:r w:rsidR="00B22485" w:rsidRPr="00B22485">
        <w:rPr>
          <w:sz w:val="26"/>
          <w:szCs w:val="26"/>
        </w:rPr>
        <w:t>25</w:t>
      </w:r>
      <w:r w:rsidR="00F67E0F" w:rsidRPr="00B22485">
        <w:rPr>
          <w:sz w:val="26"/>
          <w:szCs w:val="26"/>
        </w:rPr>
        <w:t xml:space="preserve"> от </w:t>
      </w:r>
      <w:r w:rsidR="00B22485" w:rsidRPr="00B22485">
        <w:rPr>
          <w:sz w:val="26"/>
          <w:szCs w:val="26"/>
        </w:rPr>
        <w:t>20.12.2019</w:t>
      </w:r>
      <w:r w:rsidRPr="00116838">
        <w:rPr>
          <w:sz w:val="26"/>
          <w:szCs w:val="26"/>
        </w:rPr>
        <w:t xml:space="preserve"> с одной стороны и _______________, именуемое в дальнейшем Заказчик, в лице _____________________, действующего на основании ___________, </w:t>
      </w:r>
      <w:r w:rsidRPr="00116838">
        <w:rPr>
          <w:sz w:val="26"/>
          <w:szCs w:val="26"/>
          <w:lang w:val="en-US"/>
        </w:rPr>
        <w:t>c</w:t>
      </w:r>
      <w:r w:rsidRPr="00116838">
        <w:rPr>
          <w:sz w:val="26"/>
          <w:szCs w:val="26"/>
        </w:rPr>
        <w:t xml:space="preserve"> другой стороны, заключили настоящий договор о нижесл</w:t>
      </w:r>
      <w:r w:rsidRPr="00116838">
        <w:rPr>
          <w:sz w:val="26"/>
          <w:szCs w:val="26"/>
        </w:rPr>
        <w:t>е</w:t>
      </w:r>
      <w:r w:rsidRPr="00116838">
        <w:rPr>
          <w:sz w:val="26"/>
          <w:szCs w:val="26"/>
        </w:rPr>
        <w:t>дующем:</w:t>
      </w:r>
    </w:p>
    <w:p w:rsidR="003D322C" w:rsidRPr="00116838" w:rsidRDefault="003D322C" w:rsidP="00116838">
      <w:pPr>
        <w:pStyle w:val="1"/>
        <w:spacing w:before="0" w:line="288" w:lineRule="auto"/>
        <w:ind w:left="3867" w:hanging="3300"/>
        <w:jc w:val="both"/>
        <w:rPr>
          <w:sz w:val="26"/>
          <w:szCs w:val="26"/>
        </w:rPr>
      </w:pPr>
    </w:p>
    <w:p w:rsidR="0069631B" w:rsidRPr="00116838" w:rsidRDefault="0069631B" w:rsidP="00116838">
      <w:pPr>
        <w:spacing w:line="288" w:lineRule="auto"/>
        <w:jc w:val="both"/>
        <w:rPr>
          <w:b/>
          <w:bCs/>
          <w:sz w:val="26"/>
          <w:szCs w:val="26"/>
        </w:rPr>
      </w:pPr>
      <w:r w:rsidRPr="00116838">
        <w:rPr>
          <w:b/>
          <w:bCs/>
          <w:sz w:val="26"/>
          <w:szCs w:val="26"/>
        </w:rPr>
        <w:t xml:space="preserve">         1 Предмет договора </w:t>
      </w:r>
    </w:p>
    <w:p w:rsidR="00B6154B" w:rsidRPr="00116838" w:rsidRDefault="00B6154B" w:rsidP="00300661">
      <w:pPr>
        <w:pStyle w:val="Style6"/>
        <w:spacing w:line="288" w:lineRule="auto"/>
        <w:rPr>
          <w:rStyle w:val="FontStyle14"/>
          <w:sz w:val="26"/>
          <w:szCs w:val="26"/>
        </w:rPr>
      </w:pPr>
      <w:r w:rsidRPr="00116838">
        <w:rPr>
          <w:rStyle w:val="FontStyle14"/>
          <w:sz w:val="26"/>
          <w:szCs w:val="26"/>
        </w:rPr>
        <w:t xml:space="preserve">1.1 Предметом договора является оказание </w:t>
      </w:r>
      <w:r w:rsidR="00077F53" w:rsidRPr="00116838">
        <w:rPr>
          <w:sz w:val="26"/>
          <w:szCs w:val="26"/>
        </w:rPr>
        <w:t xml:space="preserve">Исполнителем </w:t>
      </w:r>
      <w:r w:rsidR="00077F53" w:rsidRPr="00116838">
        <w:rPr>
          <w:color w:val="000000"/>
          <w:spacing w:val="-1"/>
          <w:sz w:val="26"/>
          <w:szCs w:val="26"/>
        </w:rPr>
        <w:t>справочно-информационных услуг</w:t>
      </w:r>
      <w:r w:rsidRPr="00116838">
        <w:rPr>
          <w:rStyle w:val="FontStyle14"/>
          <w:sz w:val="26"/>
          <w:szCs w:val="26"/>
        </w:rPr>
        <w:t>:</w:t>
      </w:r>
    </w:p>
    <w:p w:rsidR="00B6154B" w:rsidRPr="00116838" w:rsidRDefault="00B6154B" w:rsidP="00116838">
      <w:pPr>
        <w:pStyle w:val="Style6"/>
        <w:spacing w:line="288" w:lineRule="auto"/>
        <w:rPr>
          <w:rStyle w:val="FontStyle14"/>
          <w:sz w:val="26"/>
          <w:szCs w:val="26"/>
        </w:rPr>
      </w:pPr>
      <w:r w:rsidRPr="00116838">
        <w:rPr>
          <w:rStyle w:val="FontStyle14"/>
          <w:sz w:val="26"/>
          <w:szCs w:val="26"/>
        </w:rPr>
        <w:t xml:space="preserve">- консультации по вопросам стандартизации </w:t>
      </w:r>
      <w:r w:rsidR="0069631B" w:rsidRPr="00116838">
        <w:rPr>
          <w:rStyle w:val="FontStyle14"/>
          <w:sz w:val="26"/>
          <w:szCs w:val="26"/>
        </w:rPr>
        <w:t>при разработке документации</w:t>
      </w:r>
      <w:r w:rsidRPr="00116838">
        <w:rPr>
          <w:rStyle w:val="FontStyle14"/>
          <w:sz w:val="26"/>
          <w:szCs w:val="26"/>
        </w:rPr>
        <w:t>;</w:t>
      </w:r>
    </w:p>
    <w:p w:rsidR="00B6154B" w:rsidRPr="00116838" w:rsidRDefault="00B6154B" w:rsidP="00116838">
      <w:pPr>
        <w:pStyle w:val="Style6"/>
        <w:spacing w:line="288" w:lineRule="auto"/>
        <w:rPr>
          <w:rStyle w:val="FontStyle14"/>
          <w:sz w:val="26"/>
          <w:szCs w:val="26"/>
        </w:rPr>
      </w:pPr>
      <w:r w:rsidRPr="00116838">
        <w:rPr>
          <w:rStyle w:val="FontStyle14"/>
          <w:sz w:val="26"/>
          <w:szCs w:val="26"/>
        </w:rPr>
        <w:t>- услуги по разработке стандартов организаций, технических условий и инструкций на проду</w:t>
      </w:r>
      <w:r w:rsidRPr="00116838">
        <w:rPr>
          <w:rStyle w:val="FontStyle14"/>
          <w:sz w:val="26"/>
          <w:szCs w:val="26"/>
        </w:rPr>
        <w:t>к</w:t>
      </w:r>
      <w:r w:rsidRPr="00116838">
        <w:rPr>
          <w:rStyle w:val="FontStyle14"/>
          <w:sz w:val="26"/>
          <w:szCs w:val="26"/>
        </w:rPr>
        <w:t>цию (процессы);</w:t>
      </w:r>
    </w:p>
    <w:p w:rsidR="00B6154B" w:rsidRPr="00116838" w:rsidRDefault="00B6154B" w:rsidP="00116838">
      <w:pPr>
        <w:pStyle w:val="Style6"/>
        <w:spacing w:line="288" w:lineRule="auto"/>
        <w:rPr>
          <w:rStyle w:val="FontStyle14"/>
          <w:sz w:val="26"/>
          <w:szCs w:val="26"/>
        </w:rPr>
      </w:pPr>
      <w:r w:rsidRPr="00116838">
        <w:rPr>
          <w:rStyle w:val="FontStyle14"/>
          <w:sz w:val="26"/>
          <w:szCs w:val="26"/>
        </w:rPr>
        <w:t xml:space="preserve">- рассмотрение вопросов </w:t>
      </w:r>
      <w:r w:rsidR="007F3757" w:rsidRPr="00116838">
        <w:rPr>
          <w:rStyle w:val="FontStyle14"/>
          <w:sz w:val="26"/>
          <w:szCs w:val="26"/>
        </w:rPr>
        <w:t xml:space="preserve">заявителей о соответствии разработанных технических условий </w:t>
      </w:r>
      <w:r w:rsidR="00002389" w:rsidRPr="00116838">
        <w:rPr>
          <w:rStyle w:val="FontStyle14"/>
          <w:sz w:val="26"/>
          <w:szCs w:val="26"/>
        </w:rPr>
        <w:t xml:space="preserve"> требованиям национал</w:t>
      </w:r>
      <w:r w:rsidR="00002389" w:rsidRPr="00116838">
        <w:rPr>
          <w:rStyle w:val="FontStyle14"/>
          <w:sz w:val="26"/>
          <w:szCs w:val="26"/>
        </w:rPr>
        <w:t>ь</w:t>
      </w:r>
      <w:r w:rsidR="00002389" w:rsidRPr="00116838">
        <w:rPr>
          <w:rStyle w:val="FontStyle14"/>
          <w:sz w:val="26"/>
          <w:szCs w:val="26"/>
        </w:rPr>
        <w:t xml:space="preserve">ных стандартов </w:t>
      </w:r>
      <w:r w:rsidRPr="00116838">
        <w:rPr>
          <w:rStyle w:val="FontStyle14"/>
          <w:sz w:val="26"/>
          <w:szCs w:val="26"/>
        </w:rPr>
        <w:t>с оформ</w:t>
      </w:r>
      <w:r w:rsidRPr="00116838">
        <w:rPr>
          <w:rStyle w:val="FontStyle14"/>
          <w:sz w:val="26"/>
          <w:szCs w:val="26"/>
        </w:rPr>
        <w:softHyphen/>
        <w:t>лением заключ</w:t>
      </w:r>
      <w:r w:rsidRPr="00116838">
        <w:rPr>
          <w:rStyle w:val="FontStyle14"/>
          <w:sz w:val="26"/>
          <w:szCs w:val="26"/>
        </w:rPr>
        <w:t>е</w:t>
      </w:r>
      <w:r w:rsidRPr="00116838">
        <w:rPr>
          <w:rStyle w:val="FontStyle14"/>
          <w:sz w:val="26"/>
          <w:szCs w:val="26"/>
        </w:rPr>
        <w:t>ний;</w:t>
      </w:r>
    </w:p>
    <w:p w:rsidR="00B6154B" w:rsidRPr="00116838" w:rsidRDefault="00B6154B" w:rsidP="00116838">
      <w:pPr>
        <w:pStyle w:val="Style6"/>
        <w:spacing w:line="288" w:lineRule="auto"/>
        <w:rPr>
          <w:rStyle w:val="FontStyle14"/>
          <w:sz w:val="26"/>
          <w:szCs w:val="26"/>
        </w:rPr>
      </w:pPr>
      <w:r w:rsidRPr="00116838">
        <w:rPr>
          <w:rStyle w:val="FontStyle14"/>
          <w:sz w:val="26"/>
          <w:szCs w:val="26"/>
        </w:rPr>
        <w:t>- оказание информационных услуг по вопросам стандартизации и оценке соответс</w:t>
      </w:r>
      <w:r w:rsidRPr="00116838">
        <w:rPr>
          <w:rStyle w:val="FontStyle14"/>
          <w:sz w:val="26"/>
          <w:szCs w:val="26"/>
        </w:rPr>
        <w:t>т</w:t>
      </w:r>
      <w:r w:rsidRPr="00116838">
        <w:rPr>
          <w:rStyle w:val="FontStyle14"/>
          <w:sz w:val="26"/>
          <w:szCs w:val="26"/>
        </w:rPr>
        <w:t>вия;</w:t>
      </w:r>
    </w:p>
    <w:p w:rsidR="00B6154B" w:rsidRPr="00116838" w:rsidRDefault="00B6154B" w:rsidP="00116838">
      <w:pPr>
        <w:pStyle w:val="Style6"/>
        <w:spacing w:line="288" w:lineRule="auto"/>
        <w:rPr>
          <w:rStyle w:val="FontStyle14"/>
          <w:sz w:val="26"/>
          <w:szCs w:val="26"/>
        </w:rPr>
      </w:pPr>
      <w:r w:rsidRPr="00116838">
        <w:rPr>
          <w:rStyle w:val="FontStyle14"/>
          <w:sz w:val="26"/>
          <w:szCs w:val="26"/>
        </w:rPr>
        <w:t>- оформление и регистрация каталожных листов продукции;</w:t>
      </w:r>
    </w:p>
    <w:p w:rsidR="00E13FF8" w:rsidRPr="00116838" w:rsidRDefault="00B6154B" w:rsidP="00116838">
      <w:pPr>
        <w:pStyle w:val="Style6"/>
        <w:spacing w:line="288" w:lineRule="auto"/>
        <w:rPr>
          <w:rStyle w:val="FontStyle14"/>
          <w:sz w:val="26"/>
          <w:szCs w:val="26"/>
        </w:rPr>
      </w:pPr>
      <w:r w:rsidRPr="00116838">
        <w:rPr>
          <w:rStyle w:val="FontStyle14"/>
          <w:sz w:val="26"/>
          <w:szCs w:val="26"/>
        </w:rPr>
        <w:t>- воспроизведение</w:t>
      </w:r>
      <w:r w:rsidR="00B14792" w:rsidRPr="00116838">
        <w:rPr>
          <w:rStyle w:val="FontStyle14"/>
          <w:sz w:val="26"/>
          <w:szCs w:val="26"/>
        </w:rPr>
        <w:t xml:space="preserve"> официальных документов</w:t>
      </w:r>
      <w:r w:rsidR="00E0335C" w:rsidRPr="00116838">
        <w:rPr>
          <w:rStyle w:val="FontStyle14"/>
          <w:sz w:val="26"/>
          <w:szCs w:val="26"/>
        </w:rPr>
        <w:t xml:space="preserve"> и распространение копий;</w:t>
      </w:r>
    </w:p>
    <w:p w:rsidR="00B6154B" w:rsidRDefault="00B6154B" w:rsidP="00116838">
      <w:pPr>
        <w:pStyle w:val="Style6"/>
        <w:spacing w:line="288" w:lineRule="auto"/>
        <w:rPr>
          <w:rStyle w:val="FontStyle14"/>
          <w:sz w:val="26"/>
          <w:szCs w:val="26"/>
        </w:rPr>
      </w:pPr>
      <w:r w:rsidRPr="00116838">
        <w:rPr>
          <w:rStyle w:val="FontStyle14"/>
          <w:sz w:val="26"/>
          <w:szCs w:val="26"/>
        </w:rPr>
        <w:t>- а</w:t>
      </w:r>
      <w:r w:rsidRPr="00116838">
        <w:rPr>
          <w:rStyle w:val="FontStyle14"/>
          <w:sz w:val="26"/>
          <w:szCs w:val="26"/>
        </w:rPr>
        <w:t>к</w:t>
      </w:r>
      <w:r w:rsidRPr="00116838">
        <w:rPr>
          <w:rStyle w:val="FontStyle14"/>
          <w:sz w:val="26"/>
          <w:szCs w:val="26"/>
        </w:rPr>
        <w:t>туализация имеющихся на предприятии стандартов;</w:t>
      </w:r>
    </w:p>
    <w:p w:rsidR="00E53ECE" w:rsidRPr="00116838" w:rsidRDefault="00E53ECE" w:rsidP="00116838">
      <w:pPr>
        <w:pStyle w:val="Style6"/>
        <w:spacing w:line="288" w:lineRule="auto"/>
        <w:rPr>
          <w:rStyle w:val="FontStyle14"/>
          <w:sz w:val="26"/>
          <w:szCs w:val="26"/>
        </w:rPr>
      </w:pPr>
      <w:r w:rsidRPr="00EB0F09">
        <w:rPr>
          <w:rStyle w:val="FontStyle14"/>
          <w:sz w:val="26"/>
          <w:szCs w:val="26"/>
        </w:rPr>
        <w:t>- реализация печатных и электронных материалов по вопросам технического регулирования, стандартизации и обеспечения единства и</w:t>
      </w:r>
      <w:r w:rsidRPr="00EB0F09">
        <w:rPr>
          <w:rStyle w:val="FontStyle14"/>
          <w:sz w:val="26"/>
          <w:szCs w:val="26"/>
        </w:rPr>
        <w:t>з</w:t>
      </w:r>
      <w:r w:rsidRPr="00EB0F09">
        <w:rPr>
          <w:rStyle w:val="FontStyle14"/>
          <w:sz w:val="26"/>
          <w:szCs w:val="26"/>
        </w:rPr>
        <w:t>мерений;</w:t>
      </w:r>
    </w:p>
    <w:p w:rsidR="00B6154B" w:rsidRPr="00116838" w:rsidRDefault="00B6154B" w:rsidP="00300661">
      <w:pPr>
        <w:pStyle w:val="Style6"/>
        <w:spacing w:line="288" w:lineRule="auto"/>
        <w:rPr>
          <w:rStyle w:val="FontStyle14"/>
          <w:sz w:val="26"/>
          <w:szCs w:val="26"/>
        </w:rPr>
      </w:pPr>
      <w:r w:rsidRPr="00116838">
        <w:rPr>
          <w:rStyle w:val="FontStyle14"/>
          <w:sz w:val="26"/>
          <w:szCs w:val="26"/>
        </w:rPr>
        <w:t>- предоставление имеющихся в справочно-информационном фонде ФБУ «Кировский ЦСМ» информационных и спр</w:t>
      </w:r>
      <w:r w:rsidRPr="00116838">
        <w:rPr>
          <w:rStyle w:val="FontStyle14"/>
          <w:sz w:val="26"/>
          <w:szCs w:val="26"/>
        </w:rPr>
        <w:t>а</w:t>
      </w:r>
      <w:r w:rsidRPr="00116838">
        <w:rPr>
          <w:rStyle w:val="FontStyle14"/>
          <w:sz w:val="26"/>
          <w:szCs w:val="26"/>
        </w:rPr>
        <w:t>вочных материалов, актуализированных нормативных доку</w:t>
      </w:r>
      <w:r w:rsidRPr="00116838">
        <w:rPr>
          <w:rStyle w:val="FontStyle14"/>
          <w:sz w:val="26"/>
          <w:szCs w:val="26"/>
        </w:rPr>
        <w:softHyphen/>
        <w:t>ментов, указателей технических условий (в дальнейшем ТУ) и стандартов, классифик</w:t>
      </w:r>
      <w:r w:rsidRPr="00116838">
        <w:rPr>
          <w:rStyle w:val="FontStyle14"/>
          <w:sz w:val="26"/>
          <w:szCs w:val="26"/>
        </w:rPr>
        <w:t>а</w:t>
      </w:r>
      <w:r w:rsidRPr="00116838">
        <w:rPr>
          <w:rStyle w:val="FontStyle14"/>
          <w:sz w:val="26"/>
          <w:szCs w:val="26"/>
        </w:rPr>
        <w:t>торов и т.д.;</w:t>
      </w:r>
    </w:p>
    <w:p w:rsidR="00B6154B" w:rsidRPr="00116838" w:rsidRDefault="00B6154B" w:rsidP="00116838">
      <w:pPr>
        <w:pStyle w:val="Style6"/>
        <w:spacing w:line="288" w:lineRule="auto"/>
        <w:rPr>
          <w:rStyle w:val="FontStyle14"/>
          <w:sz w:val="26"/>
          <w:szCs w:val="26"/>
        </w:rPr>
      </w:pPr>
      <w:r w:rsidRPr="00116838">
        <w:rPr>
          <w:rStyle w:val="FontStyle14"/>
          <w:sz w:val="26"/>
          <w:szCs w:val="26"/>
        </w:rPr>
        <w:t>- подписка на информационные указатели стандартов и ТУ;</w:t>
      </w:r>
    </w:p>
    <w:p w:rsidR="00B6154B" w:rsidRPr="00116838" w:rsidRDefault="00B6154B" w:rsidP="00116838">
      <w:pPr>
        <w:pStyle w:val="Style6"/>
        <w:spacing w:line="288" w:lineRule="auto"/>
        <w:rPr>
          <w:rStyle w:val="FontStyle14"/>
          <w:sz w:val="26"/>
          <w:szCs w:val="26"/>
        </w:rPr>
      </w:pPr>
      <w:r w:rsidRPr="00116838">
        <w:rPr>
          <w:rStyle w:val="FontStyle14"/>
          <w:sz w:val="26"/>
          <w:szCs w:val="26"/>
        </w:rPr>
        <w:t xml:space="preserve">- приобретение нормативных </w:t>
      </w:r>
      <w:r w:rsidR="00D9529F" w:rsidRPr="00116838">
        <w:rPr>
          <w:rStyle w:val="FontStyle14"/>
          <w:sz w:val="26"/>
          <w:szCs w:val="26"/>
        </w:rPr>
        <w:t xml:space="preserve">научно-методических, справочных, </w:t>
      </w:r>
      <w:r w:rsidRPr="00116838">
        <w:rPr>
          <w:rStyle w:val="FontStyle14"/>
          <w:sz w:val="26"/>
          <w:szCs w:val="26"/>
        </w:rPr>
        <w:t>информационных материалов</w:t>
      </w:r>
      <w:r w:rsidR="00D9529F" w:rsidRPr="00116838">
        <w:rPr>
          <w:rStyle w:val="FontStyle14"/>
          <w:sz w:val="26"/>
          <w:szCs w:val="26"/>
        </w:rPr>
        <w:t xml:space="preserve"> по вопросам техн</w:t>
      </w:r>
      <w:r w:rsidR="00D9529F" w:rsidRPr="00116838">
        <w:rPr>
          <w:rStyle w:val="FontStyle14"/>
          <w:sz w:val="26"/>
          <w:szCs w:val="26"/>
        </w:rPr>
        <w:t>и</w:t>
      </w:r>
      <w:r w:rsidR="00D9529F" w:rsidRPr="00116838">
        <w:rPr>
          <w:rStyle w:val="FontStyle14"/>
          <w:sz w:val="26"/>
          <w:szCs w:val="26"/>
        </w:rPr>
        <w:t>ческого регулирования и обеспечения единства измер</w:t>
      </w:r>
      <w:r w:rsidR="00D9529F" w:rsidRPr="00116838">
        <w:rPr>
          <w:rStyle w:val="FontStyle14"/>
          <w:sz w:val="26"/>
          <w:szCs w:val="26"/>
        </w:rPr>
        <w:t>е</w:t>
      </w:r>
      <w:r w:rsidR="00D9529F" w:rsidRPr="00116838">
        <w:rPr>
          <w:rStyle w:val="FontStyle14"/>
          <w:sz w:val="26"/>
          <w:szCs w:val="26"/>
        </w:rPr>
        <w:t>ний</w:t>
      </w:r>
      <w:r w:rsidRPr="00116838">
        <w:rPr>
          <w:rStyle w:val="FontStyle14"/>
          <w:sz w:val="26"/>
          <w:szCs w:val="26"/>
        </w:rPr>
        <w:t>;</w:t>
      </w:r>
    </w:p>
    <w:p w:rsidR="00B6154B" w:rsidRPr="00116838" w:rsidRDefault="00B6154B" w:rsidP="00116838">
      <w:pPr>
        <w:pStyle w:val="Style6"/>
        <w:spacing w:line="288" w:lineRule="auto"/>
        <w:rPr>
          <w:rStyle w:val="FontStyle14"/>
          <w:sz w:val="26"/>
          <w:szCs w:val="26"/>
        </w:rPr>
      </w:pPr>
      <w:r w:rsidRPr="00116838">
        <w:rPr>
          <w:rStyle w:val="FontStyle14"/>
          <w:sz w:val="26"/>
          <w:szCs w:val="26"/>
        </w:rPr>
        <w:t>- организация и проведение совещаний, консультаций, лекций, семинаров, производ</w:t>
      </w:r>
      <w:r w:rsidRPr="00116838">
        <w:rPr>
          <w:rStyle w:val="FontStyle14"/>
          <w:sz w:val="26"/>
          <w:szCs w:val="26"/>
        </w:rPr>
        <w:softHyphen/>
        <w:t>ственной практики, конфере</w:t>
      </w:r>
      <w:r w:rsidRPr="00116838">
        <w:rPr>
          <w:rStyle w:val="FontStyle14"/>
          <w:sz w:val="26"/>
          <w:szCs w:val="26"/>
        </w:rPr>
        <w:t>н</w:t>
      </w:r>
      <w:r w:rsidRPr="00116838">
        <w:rPr>
          <w:rStyle w:val="FontStyle14"/>
          <w:sz w:val="26"/>
          <w:szCs w:val="26"/>
        </w:rPr>
        <w:t>ций, выставок и конкурсов по вопросам технического регули</w:t>
      </w:r>
      <w:r w:rsidRPr="00116838">
        <w:rPr>
          <w:rStyle w:val="FontStyle14"/>
          <w:sz w:val="26"/>
          <w:szCs w:val="26"/>
        </w:rPr>
        <w:softHyphen/>
        <w:t>рования и обеспечения единства измерений, качества товаров (продукции, работ, услуг), си</w:t>
      </w:r>
      <w:r w:rsidRPr="00116838">
        <w:rPr>
          <w:rStyle w:val="FontStyle14"/>
          <w:sz w:val="26"/>
          <w:szCs w:val="26"/>
        </w:rPr>
        <w:softHyphen/>
        <w:t>стем м</w:t>
      </w:r>
      <w:r w:rsidRPr="00116838">
        <w:rPr>
          <w:rStyle w:val="FontStyle14"/>
          <w:sz w:val="26"/>
          <w:szCs w:val="26"/>
        </w:rPr>
        <w:t>е</w:t>
      </w:r>
      <w:r w:rsidRPr="00116838">
        <w:rPr>
          <w:rStyle w:val="FontStyle14"/>
          <w:sz w:val="26"/>
          <w:szCs w:val="26"/>
        </w:rPr>
        <w:t>неджмента качества.</w:t>
      </w:r>
    </w:p>
    <w:p w:rsidR="006E213F" w:rsidRPr="00116838" w:rsidRDefault="00300661" w:rsidP="00300661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1.2 </w:t>
      </w:r>
      <w:r w:rsidR="0035056F" w:rsidRPr="00116838">
        <w:rPr>
          <w:sz w:val="26"/>
          <w:szCs w:val="26"/>
        </w:rPr>
        <w:t xml:space="preserve">Заказчик обязан оформить Исполнителю </w:t>
      </w:r>
      <w:r w:rsidR="006E213F" w:rsidRPr="00116838">
        <w:rPr>
          <w:color w:val="000000"/>
          <w:sz w:val="26"/>
          <w:szCs w:val="26"/>
        </w:rPr>
        <w:t>заявку на оказание конкретного вида услуг по настоящему догов</w:t>
      </w:r>
      <w:r w:rsidR="006E213F" w:rsidRPr="00116838">
        <w:rPr>
          <w:color w:val="000000"/>
          <w:sz w:val="26"/>
          <w:szCs w:val="26"/>
        </w:rPr>
        <w:t>о</w:t>
      </w:r>
      <w:r w:rsidR="006E213F" w:rsidRPr="00116838">
        <w:rPr>
          <w:color w:val="000000"/>
          <w:sz w:val="26"/>
          <w:szCs w:val="26"/>
        </w:rPr>
        <w:t>ру.</w:t>
      </w:r>
    </w:p>
    <w:p w:rsidR="006E213F" w:rsidRPr="00116838" w:rsidRDefault="006E213F" w:rsidP="00116838">
      <w:pPr>
        <w:pStyle w:val="Style6"/>
        <w:spacing w:line="288" w:lineRule="auto"/>
        <w:rPr>
          <w:color w:val="000000"/>
          <w:sz w:val="26"/>
          <w:szCs w:val="26"/>
        </w:rPr>
      </w:pPr>
      <w:r w:rsidRPr="00116838">
        <w:rPr>
          <w:color w:val="000000"/>
          <w:sz w:val="26"/>
          <w:szCs w:val="26"/>
        </w:rPr>
        <w:t>Срок начала и окончания услуг зависит от вида предоставления услуг, указанных в заявке. Срок начала и оконч</w:t>
      </w:r>
      <w:r w:rsidRPr="00116838">
        <w:rPr>
          <w:color w:val="000000"/>
          <w:sz w:val="26"/>
          <w:szCs w:val="26"/>
        </w:rPr>
        <w:t>а</w:t>
      </w:r>
      <w:r w:rsidRPr="00116838">
        <w:rPr>
          <w:color w:val="000000"/>
          <w:sz w:val="26"/>
          <w:szCs w:val="26"/>
        </w:rPr>
        <w:t>ния услуг с</w:t>
      </w:r>
      <w:r w:rsidRPr="00116838">
        <w:rPr>
          <w:color w:val="000000"/>
          <w:sz w:val="26"/>
          <w:szCs w:val="26"/>
        </w:rPr>
        <w:t>о</w:t>
      </w:r>
      <w:r w:rsidRPr="00116838">
        <w:rPr>
          <w:color w:val="000000"/>
          <w:sz w:val="26"/>
          <w:szCs w:val="26"/>
        </w:rPr>
        <w:t>гласуется сторонами договора.</w:t>
      </w:r>
    </w:p>
    <w:p w:rsidR="006E213F" w:rsidRPr="00116838" w:rsidRDefault="006E213F" w:rsidP="00300661">
      <w:pPr>
        <w:pStyle w:val="Style6"/>
        <w:spacing w:line="288" w:lineRule="auto"/>
        <w:rPr>
          <w:sz w:val="26"/>
          <w:szCs w:val="26"/>
        </w:rPr>
      </w:pPr>
      <w:r w:rsidRPr="00116838">
        <w:rPr>
          <w:color w:val="000000"/>
          <w:spacing w:val="2"/>
          <w:sz w:val="26"/>
          <w:szCs w:val="26"/>
        </w:rPr>
        <w:t xml:space="preserve">1.3 </w:t>
      </w:r>
      <w:r w:rsidRPr="00116838">
        <w:rPr>
          <w:sz w:val="26"/>
          <w:szCs w:val="26"/>
        </w:rPr>
        <w:t xml:space="preserve">Заказчику </w:t>
      </w:r>
      <w:r w:rsidRPr="00116838">
        <w:rPr>
          <w:color w:val="000000"/>
          <w:spacing w:val="2"/>
          <w:sz w:val="26"/>
          <w:szCs w:val="26"/>
        </w:rPr>
        <w:t>предоставляется бесплатно:</w:t>
      </w:r>
    </w:p>
    <w:p w:rsidR="006E213F" w:rsidRPr="00116838" w:rsidRDefault="006E213F" w:rsidP="00300661">
      <w:pPr>
        <w:pStyle w:val="Style6"/>
        <w:spacing w:line="288" w:lineRule="auto"/>
        <w:rPr>
          <w:color w:val="000000"/>
          <w:sz w:val="26"/>
          <w:szCs w:val="26"/>
        </w:rPr>
      </w:pPr>
      <w:r w:rsidRPr="00116838">
        <w:rPr>
          <w:color w:val="000000"/>
          <w:spacing w:val="1"/>
          <w:sz w:val="26"/>
          <w:szCs w:val="26"/>
        </w:rPr>
        <w:t xml:space="preserve">- просмотр нормативных документов, имеющихся в фонде </w:t>
      </w:r>
      <w:r w:rsidRPr="00116838">
        <w:rPr>
          <w:sz w:val="26"/>
          <w:szCs w:val="26"/>
        </w:rPr>
        <w:t xml:space="preserve"> Исполнителя</w:t>
      </w:r>
      <w:r w:rsidRPr="00116838">
        <w:rPr>
          <w:color w:val="000000"/>
          <w:spacing w:val="1"/>
          <w:sz w:val="26"/>
          <w:szCs w:val="26"/>
        </w:rPr>
        <w:t>;</w:t>
      </w:r>
    </w:p>
    <w:p w:rsidR="006E213F" w:rsidRPr="00116838" w:rsidRDefault="006E213F" w:rsidP="00116838">
      <w:pPr>
        <w:pStyle w:val="Style6"/>
        <w:spacing w:line="288" w:lineRule="auto"/>
        <w:rPr>
          <w:color w:val="000000"/>
          <w:sz w:val="26"/>
          <w:szCs w:val="26"/>
        </w:rPr>
      </w:pPr>
      <w:r w:rsidRPr="00116838">
        <w:rPr>
          <w:color w:val="000000"/>
          <w:sz w:val="26"/>
          <w:szCs w:val="26"/>
        </w:rPr>
        <w:t>- просмотр периодической печати;</w:t>
      </w:r>
    </w:p>
    <w:p w:rsidR="006E213F" w:rsidRPr="00116838" w:rsidRDefault="006E213F" w:rsidP="00116838">
      <w:pPr>
        <w:pStyle w:val="Style6"/>
        <w:spacing w:line="288" w:lineRule="auto"/>
        <w:rPr>
          <w:color w:val="000000"/>
          <w:sz w:val="26"/>
          <w:szCs w:val="26"/>
        </w:rPr>
      </w:pPr>
      <w:r w:rsidRPr="00116838">
        <w:rPr>
          <w:color w:val="000000"/>
          <w:sz w:val="26"/>
          <w:szCs w:val="26"/>
        </w:rPr>
        <w:t>- устные  консультации по информационному обслуживанию.</w:t>
      </w:r>
    </w:p>
    <w:p w:rsidR="0035056F" w:rsidRPr="00116838" w:rsidRDefault="0035056F" w:rsidP="00116838">
      <w:pPr>
        <w:pStyle w:val="Style6"/>
        <w:spacing w:line="288" w:lineRule="auto"/>
        <w:rPr>
          <w:rStyle w:val="FontStyle14"/>
          <w:sz w:val="26"/>
          <w:szCs w:val="26"/>
        </w:rPr>
      </w:pPr>
    </w:p>
    <w:p w:rsidR="009674CD" w:rsidRPr="007F26CF" w:rsidRDefault="009674CD" w:rsidP="009674CD">
      <w:pPr>
        <w:spacing w:line="288" w:lineRule="auto"/>
        <w:ind w:firstLine="600"/>
        <w:jc w:val="both"/>
        <w:rPr>
          <w:b/>
          <w:bCs/>
          <w:sz w:val="26"/>
          <w:szCs w:val="26"/>
        </w:rPr>
      </w:pPr>
      <w:r w:rsidRPr="007F26CF">
        <w:rPr>
          <w:b/>
          <w:bCs/>
          <w:sz w:val="26"/>
          <w:szCs w:val="26"/>
        </w:rPr>
        <w:t xml:space="preserve">2 </w:t>
      </w:r>
      <w:r>
        <w:rPr>
          <w:b/>
          <w:bCs/>
          <w:sz w:val="26"/>
          <w:szCs w:val="26"/>
        </w:rPr>
        <w:t>Цена</w:t>
      </w:r>
      <w:r w:rsidRPr="007F26CF">
        <w:rPr>
          <w:b/>
          <w:bCs/>
          <w:sz w:val="26"/>
          <w:szCs w:val="26"/>
        </w:rPr>
        <w:t xml:space="preserve"> и порядок расчетов </w:t>
      </w:r>
    </w:p>
    <w:p w:rsidR="000C47A8" w:rsidRPr="00116838" w:rsidRDefault="000C47A8" w:rsidP="00116838">
      <w:pPr>
        <w:pStyle w:val="2"/>
        <w:spacing w:before="0" w:line="288" w:lineRule="auto"/>
        <w:rPr>
          <w:b w:val="0"/>
          <w:spacing w:val="-8"/>
          <w:sz w:val="26"/>
          <w:szCs w:val="26"/>
        </w:rPr>
      </w:pPr>
      <w:r w:rsidRPr="00116838">
        <w:rPr>
          <w:b w:val="0"/>
          <w:spacing w:val="-8"/>
          <w:sz w:val="26"/>
          <w:szCs w:val="26"/>
        </w:rPr>
        <w:t>2.1 Стоимость услуг</w:t>
      </w:r>
      <w:r w:rsidR="009F47FF" w:rsidRPr="00116838">
        <w:rPr>
          <w:b w:val="0"/>
          <w:spacing w:val="-8"/>
          <w:sz w:val="26"/>
          <w:szCs w:val="26"/>
        </w:rPr>
        <w:t xml:space="preserve"> </w:t>
      </w:r>
      <w:r w:rsidRPr="00116838">
        <w:rPr>
          <w:b w:val="0"/>
          <w:spacing w:val="-8"/>
          <w:sz w:val="26"/>
          <w:szCs w:val="26"/>
        </w:rPr>
        <w:t xml:space="preserve"> </w:t>
      </w:r>
      <w:r w:rsidR="009F47FF" w:rsidRPr="00116838">
        <w:rPr>
          <w:b w:val="0"/>
          <w:sz w:val="26"/>
          <w:szCs w:val="26"/>
        </w:rPr>
        <w:t>определяется на основании Прейскуранта цен ФБУ «Киро</w:t>
      </w:r>
      <w:r w:rsidR="009F47FF" w:rsidRPr="00116838">
        <w:rPr>
          <w:b w:val="0"/>
          <w:sz w:val="26"/>
          <w:szCs w:val="26"/>
        </w:rPr>
        <w:t>в</w:t>
      </w:r>
      <w:r w:rsidR="009F47FF" w:rsidRPr="00116838">
        <w:rPr>
          <w:b w:val="0"/>
          <w:sz w:val="26"/>
          <w:szCs w:val="26"/>
        </w:rPr>
        <w:t>ский ЦСМ»</w:t>
      </w:r>
      <w:r w:rsidR="005F3587">
        <w:rPr>
          <w:b w:val="0"/>
          <w:spacing w:val="-8"/>
          <w:sz w:val="26"/>
          <w:szCs w:val="26"/>
        </w:rPr>
        <w:t>, с учетом НДС 20</w:t>
      </w:r>
      <w:r w:rsidRPr="00116838">
        <w:rPr>
          <w:b w:val="0"/>
          <w:spacing w:val="-8"/>
          <w:sz w:val="26"/>
          <w:szCs w:val="26"/>
        </w:rPr>
        <w:t>%.</w:t>
      </w:r>
    </w:p>
    <w:p w:rsidR="000C47A8" w:rsidRPr="00116838" w:rsidRDefault="000C47A8" w:rsidP="009674CD">
      <w:pPr>
        <w:spacing w:line="288" w:lineRule="auto"/>
        <w:ind w:right="-285"/>
        <w:jc w:val="both"/>
        <w:rPr>
          <w:sz w:val="26"/>
          <w:szCs w:val="26"/>
        </w:rPr>
      </w:pPr>
      <w:r w:rsidRPr="00116838">
        <w:rPr>
          <w:sz w:val="26"/>
          <w:szCs w:val="26"/>
        </w:rPr>
        <w:t xml:space="preserve">        2.2 Заполненные счета  выдаются </w:t>
      </w:r>
      <w:r w:rsidR="00300661">
        <w:rPr>
          <w:sz w:val="26"/>
          <w:szCs w:val="26"/>
        </w:rPr>
        <w:t xml:space="preserve">Заказчику </w:t>
      </w:r>
      <w:r w:rsidRPr="00116838">
        <w:rPr>
          <w:sz w:val="26"/>
          <w:szCs w:val="26"/>
        </w:rPr>
        <w:t>для предоплаты предсто</w:t>
      </w:r>
      <w:r w:rsidRPr="00116838">
        <w:rPr>
          <w:sz w:val="26"/>
          <w:szCs w:val="26"/>
        </w:rPr>
        <w:t>я</w:t>
      </w:r>
      <w:r w:rsidRPr="00116838">
        <w:rPr>
          <w:sz w:val="26"/>
          <w:szCs w:val="26"/>
        </w:rPr>
        <w:t xml:space="preserve">щих </w:t>
      </w:r>
      <w:r w:rsidR="009674CD">
        <w:rPr>
          <w:sz w:val="26"/>
          <w:szCs w:val="26"/>
        </w:rPr>
        <w:t>услуг</w:t>
      </w:r>
      <w:r w:rsidRPr="00116838">
        <w:rPr>
          <w:sz w:val="26"/>
          <w:szCs w:val="26"/>
        </w:rPr>
        <w:t>.</w:t>
      </w:r>
    </w:p>
    <w:p w:rsidR="000C47A8" w:rsidRPr="00116838" w:rsidRDefault="000C47A8" w:rsidP="00300661">
      <w:pPr>
        <w:spacing w:line="288" w:lineRule="auto"/>
        <w:ind w:right="-285"/>
        <w:jc w:val="both"/>
        <w:rPr>
          <w:sz w:val="26"/>
          <w:szCs w:val="26"/>
        </w:rPr>
      </w:pPr>
      <w:r w:rsidRPr="00116838">
        <w:rPr>
          <w:sz w:val="26"/>
          <w:szCs w:val="26"/>
        </w:rPr>
        <w:t xml:space="preserve">        2.3 Оплата производится в порядке 100 % предоплаты  на  осн</w:t>
      </w:r>
      <w:r w:rsidR="005F3587">
        <w:rPr>
          <w:sz w:val="26"/>
          <w:szCs w:val="26"/>
        </w:rPr>
        <w:t>ов</w:t>
      </w:r>
      <w:r w:rsidRPr="00116838">
        <w:rPr>
          <w:sz w:val="26"/>
          <w:szCs w:val="26"/>
        </w:rPr>
        <w:t>ании  счета  Исполн</w:t>
      </w:r>
      <w:r w:rsidRPr="00116838">
        <w:rPr>
          <w:sz w:val="26"/>
          <w:szCs w:val="26"/>
        </w:rPr>
        <w:t>и</w:t>
      </w:r>
      <w:r w:rsidRPr="00116838">
        <w:rPr>
          <w:sz w:val="26"/>
          <w:szCs w:val="26"/>
        </w:rPr>
        <w:t xml:space="preserve">теля. </w:t>
      </w:r>
    </w:p>
    <w:p w:rsidR="001519EB" w:rsidRPr="00116838" w:rsidRDefault="001519EB" w:rsidP="00116838">
      <w:pPr>
        <w:spacing w:line="288" w:lineRule="auto"/>
        <w:ind w:right="-285"/>
        <w:jc w:val="both"/>
        <w:rPr>
          <w:sz w:val="26"/>
          <w:szCs w:val="26"/>
        </w:rPr>
      </w:pPr>
    </w:p>
    <w:p w:rsidR="003078F6" w:rsidRPr="00116838" w:rsidRDefault="003078F6" w:rsidP="00116838">
      <w:pPr>
        <w:autoSpaceDE w:val="0"/>
        <w:autoSpaceDN w:val="0"/>
        <w:adjustRightInd w:val="0"/>
        <w:spacing w:line="288" w:lineRule="auto"/>
        <w:ind w:firstLine="567"/>
        <w:jc w:val="both"/>
        <w:rPr>
          <w:b/>
          <w:bCs/>
          <w:sz w:val="26"/>
          <w:szCs w:val="26"/>
        </w:rPr>
      </w:pPr>
      <w:r w:rsidRPr="00116838">
        <w:rPr>
          <w:b/>
          <w:bCs/>
          <w:sz w:val="26"/>
          <w:szCs w:val="26"/>
        </w:rPr>
        <w:t>3 Порядок проведения и сроки выполнения работ (услуг)</w:t>
      </w:r>
    </w:p>
    <w:p w:rsidR="00A2507B" w:rsidRPr="00116838" w:rsidRDefault="001519EB" w:rsidP="00300661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6"/>
          <w:szCs w:val="26"/>
        </w:rPr>
      </w:pPr>
      <w:r w:rsidRPr="00116838">
        <w:rPr>
          <w:sz w:val="26"/>
          <w:szCs w:val="26"/>
        </w:rPr>
        <w:t>3.1 Начало оказания у</w:t>
      </w:r>
      <w:r w:rsidR="00A2507B" w:rsidRPr="00116838">
        <w:rPr>
          <w:sz w:val="26"/>
          <w:szCs w:val="26"/>
        </w:rPr>
        <w:t>слуг</w:t>
      </w:r>
      <w:r w:rsidRPr="00116838">
        <w:rPr>
          <w:sz w:val="26"/>
          <w:szCs w:val="26"/>
        </w:rPr>
        <w:t xml:space="preserve"> </w:t>
      </w:r>
      <w:r w:rsidR="00A2507B" w:rsidRPr="00116838">
        <w:rPr>
          <w:sz w:val="26"/>
          <w:szCs w:val="26"/>
        </w:rPr>
        <w:t>предоставл</w:t>
      </w:r>
      <w:r w:rsidR="006B6208" w:rsidRPr="00116838">
        <w:rPr>
          <w:sz w:val="26"/>
          <w:szCs w:val="26"/>
        </w:rPr>
        <w:t xml:space="preserve">яются после </w:t>
      </w:r>
      <w:r w:rsidR="00B04CB1" w:rsidRPr="00116838">
        <w:rPr>
          <w:sz w:val="26"/>
          <w:szCs w:val="26"/>
        </w:rPr>
        <w:t xml:space="preserve">оформления Заказчиком </w:t>
      </w:r>
      <w:r w:rsidR="00B04CB1" w:rsidRPr="00116838">
        <w:rPr>
          <w:color w:val="000000"/>
          <w:sz w:val="26"/>
          <w:szCs w:val="26"/>
        </w:rPr>
        <w:t>заявки на конкретный вид услуг по настоящему договору</w:t>
      </w:r>
      <w:r w:rsidR="00291E9A" w:rsidRPr="00116838">
        <w:rPr>
          <w:color w:val="000000"/>
          <w:sz w:val="26"/>
          <w:szCs w:val="26"/>
        </w:rPr>
        <w:t xml:space="preserve"> и </w:t>
      </w:r>
      <w:r w:rsidR="006B6208" w:rsidRPr="00116838">
        <w:rPr>
          <w:sz w:val="26"/>
          <w:szCs w:val="26"/>
        </w:rPr>
        <w:t xml:space="preserve">подтверждения </w:t>
      </w:r>
      <w:r w:rsidR="00A2507B" w:rsidRPr="00116838">
        <w:rPr>
          <w:sz w:val="26"/>
          <w:szCs w:val="26"/>
        </w:rPr>
        <w:t xml:space="preserve"> </w:t>
      </w:r>
      <w:r w:rsidR="006B6208" w:rsidRPr="00116838">
        <w:rPr>
          <w:sz w:val="26"/>
          <w:szCs w:val="26"/>
        </w:rPr>
        <w:t>пред</w:t>
      </w:r>
      <w:r w:rsidR="00A2507B" w:rsidRPr="00116838">
        <w:rPr>
          <w:sz w:val="26"/>
          <w:szCs w:val="26"/>
        </w:rPr>
        <w:t>о</w:t>
      </w:r>
      <w:r w:rsidR="00A2507B" w:rsidRPr="00116838">
        <w:rPr>
          <w:sz w:val="26"/>
          <w:szCs w:val="26"/>
        </w:rPr>
        <w:t>п</w:t>
      </w:r>
      <w:r w:rsidR="00A2507B" w:rsidRPr="00116838">
        <w:rPr>
          <w:sz w:val="26"/>
          <w:szCs w:val="26"/>
        </w:rPr>
        <w:t>латы</w:t>
      </w:r>
      <w:r w:rsidR="00832CF2" w:rsidRPr="00116838">
        <w:rPr>
          <w:sz w:val="26"/>
          <w:szCs w:val="26"/>
        </w:rPr>
        <w:t>.</w:t>
      </w:r>
      <w:r w:rsidR="00A2507B" w:rsidRPr="00116838">
        <w:rPr>
          <w:sz w:val="26"/>
          <w:szCs w:val="26"/>
        </w:rPr>
        <w:t xml:space="preserve"> </w:t>
      </w:r>
    </w:p>
    <w:p w:rsidR="00291E9A" w:rsidRPr="00116838" w:rsidRDefault="00291E9A" w:rsidP="00300661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6"/>
          <w:szCs w:val="26"/>
        </w:rPr>
      </w:pPr>
      <w:r w:rsidRPr="00116838">
        <w:rPr>
          <w:sz w:val="26"/>
          <w:szCs w:val="26"/>
        </w:rPr>
        <w:t>3.2 По окончании работ Исполнитель представляет Заказчику акт сдачи-приемки в двух экземплярах.</w:t>
      </w:r>
    </w:p>
    <w:p w:rsidR="00291E9A" w:rsidRPr="00116838" w:rsidRDefault="00291E9A" w:rsidP="009674CD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6"/>
          <w:szCs w:val="26"/>
        </w:rPr>
      </w:pPr>
      <w:r w:rsidRPr="00116838">
        <w:rPr>
          <w:sz w:val="26"/>
          <w:szCs w:val="26"/>
        </w:rPr>
        <w:t xml:space="preserve">Заказчик обязан в течение 5 (пяти) рабочих дней с момента получения двух экземпляров акта сдачи-приемки </w:t>
      </w:r>
      <w:r w:rsidR="009674CD">
        <w:rPr>
          <w:sz w:val="26"/>
          <w:szCs w:val="26"/>
        </w:rPr>
        <w:t>ок</w:t>
      </w:r>
      <w:r w:rsidR="009674CD">
        <w:rPr>
          <w:sz w:val="26"/>
          <w:szCs w:val="26"/>
        </w:rPr>
        <w:t>а</w:t>
      </w:r>
      <w:r w:rsidR="009674CD">
        <w:rPr>
          <w:sz w:val="26"/>
          <w:szCs w:val="26"/>
        </w:rPr>
        <w:t>занных услуг</w:t>
      </w:r>
      <w:r w:rsidRPr="00116838">
        <w:rPr>
          <w:sz w:val="26"/>
          <w:szCs w:val="26"/>
        </w:rPr>
        <w:t xml:space="preserve"> его подписать и вернуть один эк</w:t>
      </w:r>
      <w:r w:rsidR="00300661">
        <w:rPr>
          <w:sz w:val="26"/>
          <w:szCs w:val="26"/>
        </w:rPr>
        <w:t xml:space="preserve">земпляр </w:t>
      </w:r>
      <w:r w:rsidRPr="00116838">
        <w:rPr>
          <w:sz w:val="26"/>
          <w:szCs w:val="26"/>
        </w:rPr>
        <w:t>Исполнителю, либо предоставить мотивированный отказ от их по</w:t>
      </w:r>
      <w:r w:rsidRPr="00116838">
        <w:rPr>
          <w:sz w:val="26"/>
          <w:szCs w:val="26"/>
        </w:rPr>
        <w:t>д</w:t>
      </w:r>
      <w:r w:rsidRPr="00116838">
        <w:rPr>
          <w:sz w:val="26"/>
          <w:szCs w:val="26"/>
        </w:rPr>
        <w:t>писания.</w:t>
      </w:r>
    </w:p>
    <w:p w:rsidR="00291E9A" w:rsidRPr="00116838" w:rsidRDefault="00291E9A" w:rsidP="009674CD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6"/>
          <w:szCs w:val="26"/>
        </w:rPr>
      </w:pPr>
      <w:r w:rsidRPr="00116838">
        <w:rPr>
          <w:sz w:val="26"/>
          <w:szCs w:val="26"/>
        </w:rPr>
        <w:t xml:space="preserve">Если Заказчик в установленный срок не предоставляет Исполнителю подписанный акт сдачи-приемки </w:t>
      </w:r>
      <w:r w:rsidR="009674CD">
        <w:rPr>
          <w:sz w:val="26"/>
          <w:szCs w:val="26"/>
        </w:rPr>
        <w:t>оказанных услуг</w:t>
      </w:r>
      <w:r w:rsidRPr="00116838">
        <w:rPr>
          <w:sz w:val="26"/>
          <w:szCs w:val="26"/>
        </w:rPr>
        <w:t>, то работы считаются принятыми Заказчиком</w:t>
      </w:r>
      <w:r w:rsidR="00300661">
        <w:rPr>
          <w:sz w:val="26"/>
          <w:szCs w:val="26"/>
        </w:rPr>
        <w:t xml:space="preserve"> и пр</w:t>
      </w:r>
      <w:r w:rsidR="00300661">
        <w:rPr>
          <w:sz w:val="26"/>
          <w:szCs w:val="26"/>
        </w:rPr>
        <w:t>е</w:t>
      </w:r>
      <w:r w:rsidR="00300661">
        <w:rPr>
          <w:sz w:val="26"/>
          <w:szCs w:val="26"/>
        </w:rPr>
        <w:t xml:space="preserve">тензии к </w:t>
      </w:r>
      <w:r w:rsidRPr="00116838">
        <w:rPr>
          <w:sz w:val="26"/>
          <w:szCs w:val="26"/>
        </w:rPr>
        <w:t xml:space="preserve">Исполнителю по </w:t>
      </w:r>
      <w:r w:rsidR="009674CD">
        <w:rPr>
          <w:sz w:val="26"/>
          <w:szCs w:val="26"/>
        </w:rPr>
        <w:t>оказанным услугам</w:t>
      </w:r>
      <w:r w:rsidRPr="00116838">
        <w:rPr>
          <w:sz w:val="26"/>
          <w:szCs w:val="26"/>
        </w:rPr>
        <w:t xml:space="preserve"> не имеются.</w:t>
      </w:r>
    </w:p>
    <w:p w:rsidR="00291E9A" w:rsidRPr="00116838" w:rsidRDefault="00291E9A" w:rsidP="009674CD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6"/>
          <w:szCs w:val="26"/>
        </w:rPr>
      </w:pPr>
      <w:r w:rsidRPr="00116838">
        <w:rPr>
          <w:sz w:val="26"/>
          <w:szCs w:val="26"/>
        </w:rPr>
        <w:t>3.3 Документы по результа</w:t>
      </w:r>
      <w:r w:rsidR="00300661">
        <w:rPr>
          <w:sz w:val="26"/>
          <w:szCs w:val="26"/>
        </w:rPr>
        <w:t xml:space="preserve">там </w:t>
      </w:r>
      <w:r w:rsidR="009674CD">
        <w:rPr>
          <w:sz w:val="26"/>
          <w:szCs w:val="26"/>
        </w:rPr>
        <w:t>оказанных услуг</w:t>
      </w:r>
      <w:r w:rsidR="00300661">
        <w:rPr>
          <w:sz w:val="26"/>
          <w:szCs w:val="26"/>
        </w:rPr>
        <w:t xml:space="preserve"> выдаются </w:t>
      </w:r>
      <w:r w:rsidRPr="00116838">
        <w:rPr>
          <w:sz w:val="26"/>
          <w:szCs w:val="26"/>
        </w:rPr>
        <w:t>Заказчику только после под</w:t>
      </w:r>
      <w:r w:rsidRPr="00116838">
        <w:rPr>
          <w:sz w:val="26"/>
          <w:szCs w:val="26"/>
        </w:rPr>
        <w:softHyphen/>
        <w:t>тверждения полн</w:t>
      </w:r>
      <w:r w:rsidR="00300661">
        <w:rPr>
          <w:sz w:val="26"/>
          <w:szCs w:val="26"/>
        </w:rPr>
        <w:t>ой оплаты счета, выставленн</w:t>
      </w:r>
      <w:r w:rsidR="00300661">
        <w:rPr>
          <w:sz w:val="26"/>
          <w:szCs w:val="26"/>
        </w:rPr>
        <w:t>о</w:t>
      </w:r>
      <w:r w:rsidR="00300661">
        <w:rPr>
          <w:sz w:val="26"/>
          <w:szCs w:val="26"/>
        </w:rPr>
        <w:t xml:space="preserve">го </w:t>
      </w:r>
      <w:r w:rsidRPr="00116838">
        <w:rPr>
          <w:sz w:val="26"/>
          <w:szCs w:val="26"/>
        </w:rPr>
        <w:t xml:space="preserve">Исполнителем. </w:t>
      </w:r>
    </w:p>
    <w:p w:rsidR="00735D09" w:rsidRPr="00116838" w:rsidRDefault="00735D09" w:rsidP="00116838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6"/>
          <w:szCs w:val="26"/>
        </w:rPr>
      </w:pPr>
    </w:p>
    <w:p w:rsidR="003078F6" w:rsidRPr="00116838" w:rsidRDefault="003078F6" w:rsidP="00116838">
      <w:pPr>
        <w:autoSpaceDE w:val="0"/>
        <w:autoSpaceDN w:val="0"/>
        <w:adjustRightInd w:val="0"/>
        <w:spacing w:line="288" w:lineRule="auto"/>
        <w:ind w:firstLine="567"/>
        <w:jc w:val="both"/>
        <w:rPr>
          <w:b/>
          <w:bCs/>
          <w:sz w:val="26"/>
          <w:szCs w:val="26"/>
        </w:rPr>
      </w:pPr>
      <w:r w:rsidRPr="00116838">
        <w:rPr>
          <w:b/>
          <w:bCs/>
          <w:sz w:val="26"/>
          <w:szCs w:val="26"/>
        </w:rPr>
        <w:t xml:space="preserve">4 Права и обязанности сторон </w:t>
      </w:r>
    </w:p>
    <w:p w:rsidR="00735D09" w:rsidRPr="00116838" w:rsidRDefault="00300661" w:rsidP="00300661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 </w:t>
      </w:r>
      <w:r w:rsidR="00735D09" w:rsidRPr="00116838">
        <w:rPr>
          <w:sz w:val="26"/>
          <w:szCs w:val="26"/>
        </w:rPr>
        <w:t>Заказчик имеет право:</w:t>
      </w:r>
    </w:p>
    <w:p w:rsidR="00735D09" w:rsidRPr="00116838" w:rsidRDefault="00300661" w:rsidP="00300661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4.1.1 Требовать от </w:t>
      </w:r>
      <w:r w:rsidR="00735D09" w:rsidRPr="00116838">
        <w:rPr>
          <w:sz w:val="26"/>
          <w:szCs w:val="26"/>
        </w:rPr>
        <w:t>Исполнителя соблюдения условий конфиденциальности по н</w:t>
      </w:r>
      <w:r w:rsidR="00735D09" w:rsidRPr="00116838">
        <w:rPr>
          <w:sz w:val="26"/>
          <w:szCs w:val="26"/>
        </w:rPr>
        <w:t>а</w:t>
      </w:r>
      <w:r w:rsidR="00735D09" w:rsidRPr="00116838">
        <w:rPr>
          <w:sz w:val="26"/>
          <w:szCs w:val="26"/>
        </w:rPr>
        <w:t>стоящему договору.</w:t>
      </w:r>
    </w:p>
    <w:p w:rsidR="00735D09" w:rsidRPr="00116838" w:rsidRDefault="00300661" w:rsidP="00300661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 </w:t>
      </w:r>
      <w:r w:rsidR="00735D09" w:rsidRPr="00116838">
        <w:rPr>
          <w:sz w:val="26"/>
          <w:szCs w:val="26"/>
        </w:rPr>
        <w:t>Заказчик обязан:</w:t>
      </w:r>
    </w:p>
    <w:p w:rsidR="00735D09" w:rsidRPr="00116838" w:rsidRDefault="00735D09" w:rsidP="009674CD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6"/>
          <w:szCs w:val="26"/>
        </w:rPr>
      </w:pPr>
      <w:r w:rsidRPr="00116838">
        <w:rPr>
          <w:sz w:val="26"/>
          <w:szCs w:val="26"/>
        </w:rPr>
        <w:t>4.2.1 Произвести оплату услуг</w:t>
      </w:r>
      <w:r w:rsidR="00300661">
        <w:rPr>
          <w:sz w:val="26"/>
          <w:szCs w:val="26"/>
        </w:rPr>
        <w:t xml:space="preserve"> </w:t>
      </w:r>
      <w:r w:rsidRPr="00116838">
        <w:rPr>
          <w:sz w:val="26"/>
          <w:szCs w:val="26"/>
        </w:rPr>
        <w:t>Исполнителю по выставленному им счету в соответствии с разделом 2 настоящего д</w:t>
      </w:r>
      <w:r w:rsidRPr="00116838">
        <w:rPr>
          <w:sz w:val="26"/>
          <w:szCs w:val="26"/>
        </w:rPr>
        <w:t>о</w:t>
      </w:r>
      <w:r w:rsidRPr="00116838">
        <w:rPr>
          <w:sz w:val="26"/>
          <w:szCs w:val="26"/>
        </w:rPr>
        <w:t>говора.</w:t>
      </w:r>
    </w:p>
    <w:p w:rsidR="00735D09" w:rsidRPr="00116838" w:rsidRDefault="00735D09" w:rsidP="00116838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6"/>
          <w:szCs w:val="26"/>
        </w:rPr>
      </w:pPr>
      <w:r w:rsidRPr="00116838">
        <w:rPr>
          <w:sz w:val="26"/>
          <w:szCs w:val="26"/>
        </w:rPr>
        <w:t>4.2.2 Предостав</w:t>
      </w:r>
      <w:r w:rsidR="00136BD2" w:rsidRPr="00116838">
        <w:rPr>
          <w:sz w:val="26"/>
          <w:szCs w:val="26"/>
        </w:rPr>
        <w:t xml:space="preserve">лять </w:t>
      </w:r>
      <w:r w:rsidRPr="00116838">
        <w:rPr>
          <w:sz w:val="26"/>
          <w:szCs w:val="26"/>
        </w:rPr>
        <w:t>необходимые документы для оказания услуг по настоящему д</w:t>
      </w:r>
      <w:r w:rsidRPr="00116838">
        <w:rPr>
          <w:sz w:val="26"/>
          <w:szCs w:val="26"/>
        </w:rPr>
        <w:t>о</w:t>
      </w:r>
      <w:r w:rsidRPr="00116838">
        <w:rPr>
          <w:sz w:val="26"/>
          <w:szCs w:val="26"/>
        </w:rPr>
        <w:t>говору.</w:t>
      </w:r>
    </w:p>
    <w:p w:rsidR="00735D09" w:rsidRPr="00116838" w:rsidRDefault="00735D09" w:rsidP="00300661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6"/>
          <w:szCs w:val="26"/>
        </w:rPr>
      </w:pPr>
      <w:r w:rsidRPr="00116838">
        <w:rPr>
          <w:sz w:val="26"/>
          <w:szCs w:val="26"/>
        </w:rPr>
        <w:t>4</w:t>
      </w:r>
      <w:r w:rsidR="00300661">
        <w:rPr>
          <w:sz w:val="26"/>
          <w:szCs w:val="26"/>
        </w:rPr>
        <w:t xml:space="preserve">.3 </w:t>
      </w:r>
      <w:r w:rsidRPr="00116838">
        <w:rPr>
          <w:sz w:val="26"/>
          <w:szCs w:val="26"/>
        </w:rPr>
        <w:t>Исполнитель имеет право:</w:t>
      </w:r>
    </w:p>
    <w:p w:rsidR="00735D09" w:rsidRPr="00116838" w:rsidRDefault="00300661" w:rsidP="00300661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4.3.1 Запрашивать у </w:t>
      </w:r>
      <w:r w:rsidR="00735D09" w:rsidRPr="00116838">
        <w:rPr>
          <w:sz w:val="26"/>
          <w:szCs w:val="26"/>
        </w:rPr>
        <w:t>Заказчика документы необходимые для оказания услуг по н</w:t>
      </w:r>
      <w:r w:rsidR="00735D09" w:rsidRPr="00116838">
        <w:rPr>
          <w:sz w:val="26"/>
          <w:szCs w:val="26"/>
        </w:rPr>
        <w:t>а</w:t>
      </w:r>
      <w:r w:rsidR="00735D09" w:rsidRPr="00116838">
        <w:rPr>
          <w:sz w:val="26"/>
          <w:szCs w:val="26"/>
        </w:rPr>
        <w:t>стоящему договору.</w:t>
      </w:r>
    </w:p>
    <w:p w:rsidR="00735D09" w:rsidRPr="00116838" w:rsidRDefault="00300661" w:rsidP="00300661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 </w:t>
      </w:r>
      <w:r w:rsidR="00735D09" w:rsidRPr="00116838">
        <w:rPr>
          <w:sz w:val="26"/>
          <w:szCs w:val="26"/>
        </w:rPr>
        <w:t>Исполнитель обязан:</w:t>
      </w:r>
    </w:p>
    <w:p w:rsidR="00735D09" w:rsidRPr="00116838" w:rsidRDefault="00AC1DFA" w:rsidP="00300661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6"/>
          <w:szCs w:val="26"/>
        </w:rPr>
      </w:pPr>
      <w:r w:rsidRPr="00116838">
        <w:rPr>
          <w:sz w:val="26"/>
          <w:szCs w:val="26"/>
        </w:rPr>
        <w:t xml:space="preserve">4.4.1 Оказать </w:t>
      </w:r>
      <w:r w:rsidR="003A6378" w:rsidRPr="00116838">
        <w:rPr>
          <w:sz w:val="26"/>
          <w:szCs w:val="26"/>
        </w:rPr>
        <w:t xml:space="preserve">конкретные виды </w:t>
      </w:r>
      <w:r w:rsidRPr="00116838">
        <w:rPr>
          <w:sz w:val="26"/>
          <w:szCs w:val="26"/>
        </w:rPr>
        <w:t>услуг</w:t>
      </w:r>
      <w:r w:rsidR="00735D09" w:rsidRPr="00116838">
        <w:rPr>
          <w:sz w:val="26"/>
          <w:szCs w:val="26"/>
        </w:rPr>
        <w:t xml:space="preserve">, предусмотренные в п. </w:t>
      </w:r>
      <w:r w:rsidR="004C5E82" w:rsidRPr="00116838">
        <w:rPr>
          <w:sz w:val="26"/>
          <w:szCs w:val="26"/>
        </w:rPr>
        <w:t xml:space="preserve">1.1 </w:t>
      </w:r>
      <w:r w:rsidR="00735D09" w:rsidRPr="00116838">
        <w:rPr>
          <w:sz w:val="26"/>
          <w:szCs w:val="26"/>
        </w:rPr>
        <w:t xml:space="preserve"> настоящего догов</w:t>
      </w:r>
      <w:r w:rsidR="00735D09" w:rsidRPr="00116838">
        <w:rPr>
          <w:sz w:val="26"/>
          <w:szCs w:val="26"/>
        </w:rPr>
        <w:t>о</w:t>
      </w:r>
      <w:r w:rsidR="00735D09" w:rsidRPr="00116838">
        <w:rPr>
          <w:sz w:val="26"/>
          <w:szCs w:val="26"/>
        </w:rPr>
        <w:t>ра</w:t>
      </w:r>
      <w:r w:rsidRPr="00116838">
        <w:rPr>
          <w:sz w:val="26"/>
          <w:szCs w:val="26"/>
        </w:rPr>
        <w:t xml:space="preserve">, </w:t>
      </w:r>
      <w:r w:rsidR="003A6378" w:rsidRPr="00116838">
        <w:rPr>
          <w:sz w:val="26"/>
          <w:szCs w:val="26"/>
        </w:rPr>
        <w:t>на основании оформленной Заказчиком зая</w:t>
      </w:r>
      <w:r w:rsidR="003A6378" w:rsidRPr="00116838">
        <w:rPr>
          <w:sz w:val="26"/>
          <w:szCs w:val="26"/>
        </w:rPr>
        <w:t>в</w:t>
      </w:r>
      <w:r w:rsidR="003A6378" w:rsidRPr="00116838">
        <w:rPr>
          <w:sz w:val="26"/>
          <w:szCs w:val="26"/>
        </w:rPr>
        <w:t>ки</w:t>
      </w:r>
      <w:r w:rsidR="00F35D5B" w:rsidRPr="00116838">
        <w:rPr>
          <w:sz w:val="26"/>
          <w:szCs w:val="26"/>
        </w:rPr>
        <w:t>.</w:t>
      </w:r>
    </w:p>
    <w:p w:rsidR="00735D09" w:rsidRPr="00116838" w:rsidRDefault="003A6378" w:rsidP="009674CD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6"/>
          <w:szCs w:val="26"/>
        </w:rPr>
      </w:pPr>
      <w:r w:rsidRPr="00116838">
        <w:rPr>
          <w:sz w:val="26"/>
          <w:szCs w:val="26"/>
        </w:rPr>
        <w:t>4.4.2</w:t>
      </w:r>
      <w:r w:rsidR="00735D09" w:rsidRPr="00116838">
        <w:rPr>
          <w:sz w:val="26"/>
          <w:szCs w:val="26"/>
        </w:rPr>
        <w:t xml:space="preserve"> Обеспечивать соблюдение условий </w:t>
      </w:r>
      <w:r w:rsidR="00D941C6">
        <w:rPr>
          <w:sz w:val="26"/>
          <w:szCs w:val="26"/>
        </w:rPr>
        <w:t xml:space="preserve">конфиденциальности и интересов </w:t>
      </w:r>
      <w:r w:rsidR="00735D09" w:rsidRPr="00116838">
        <w:rPr>
          <w:sz w:val="26"/>
          <w:szCs w:val="26"/>
        </w:rPr>
        <w:t>Заказч</w:t>
      </w:r>
      <w:r w:rsidR="00735D09" w:rsidRPr="00116838">
        <w:rPr>
          <w:sz w:val="26"/>
          <w:szCs w:val="26"/>
        </w:rPr>
        <w:t>и</w:t>
      </w:r>
      <w:r w:rsidR="00735D09" w:rsidRPr="00116838">
        <w:rPr>
          <w:sz w:val="26"/>
          <w:szCs w:val="26"/>
        </w:rPr>
        <w:t>ка. Не использовать получе</w:t>
      </w:r>
      <w:r w:rsidR="00735D09" w:rsidRPr="00116838">
        <w:rPr>
          <w:sz w:val="26"/>
          <w:szCs w:val="26"/>
        </w:rPr>
        <w:t>н</w:t>
      </w:r>
      <w:r w:rsidR="00735D09" w:rsidRPr="00116838">
        <w:rPr>
          <w:sz w:val="26"/>
          <w:szCs w:val="26"/>
        </w:rPr>
        <w:t>ную в ходе исполнения настоящего договора информацию и документы, предоставленные «Заказчиком», не п</w:t>
      </w:r>
      <w:r w:rsidR="00735D09" w:rsidRPr="00116838">
        <w:rPr>
          <w:sz w:val="26"/>
          <w:szCs w:val="26"/>
        </w:rPr>
        <w:t>е</w:t>
      </w:r>
      <w:r w:rsidR="00735D09" w:rsidRPr="00116838">
        <w:rPr>
          <w:sz w:val="26"/>
          <w:szCs w:val="26"/>
        </w:rPr>
        <w:t>редавать их третьим лицам.</w:t>
      </w:r>
    </w:p>
    <w:p w:rsidR="003A6378" w:rsidRPr="00116838" w:rsidRDefault="003A6378" w:rsidP="00116838">
      <w:pPr>
        <w:spacing w:line="288" w:lineRule="auto"/>
        <w:ind w:firstLine="567"/>
        <w:jc w:val="both"/>
        <w:rPr>
          <w:b/>
          <w:bCs/>
          <w:sz w:val="26"/>
          <w:szCs w:val="26"/>
        </w:rPr>
      </w:pPr>
    </w:p>
    <w:p w:rsidR="003078F6" w:rsidRPr="00116838" w:rsidRDefault="003078F6" w:rsidP="00116838">
      <w:pPr>
        <w:spacing w:line="288" w:lineRule="auto"/>
        <w:ind w:firstLine="567"/>
        <w:jc w:val="both"/>
        <w:rPr>
          <w:b/>
          <w:bCs/>
          <w:sz w:val="26"/>
          <w:szCs w:val="26"/>
        </w:rPr>
      </w:pPr>
      <w:r w:rsidRPr="00116838">
        <w:rPr>
          <w:b/>
          <w:bCs/>
          <w:sz w:val="26"/>
          <w:szCs w:val="26"/>
        </w:rPr>
        <w:t xml:space="preserve">5 Ответственность сторон </w:t>
      </w:r>
    </w:p>
    <w:p w:rsidR="00735D09" w:rsidRPr="00116838" w:rsidRDefault="00735D09" w:rsidP="00D941C6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6"/>
          <w:szCs w:val="26"/>
        </w:rPr>
      </w:pPr>
      <w:r w:rsidRPr="00116838">
        <w:rPr>
          <w:sz w:val="26"/>
          <w:szCs w:val="26"/>
        </w:rPr>
        <w:t>5.1 За невыполнение или ненадлежащее выполнение обяза</w:t>
      </w:r>
      <w:r w:rsidR="00D941C6">
        <w:rPr>
          <w:sz w:val="26"/>
          <w:szCs w:val="26"/>
        </w:rPr>
        <w:t xml:space="preserve">тельств по настоящему договору </w:t>
      </w:r>
      <w:r w:rsidRPr="00116838">
        <w:rPr>
          <w:sz w:val="26"/>
          <w:szCs w:val="26"/>
        </w:rPr>
        <w:t>Исполнитель</w:t>
      </w:r>
      <w:r w:rsidR="00D941C6">
        <w:rPr>
          <w:sz w:val="26"/>
          <w:szCs w:val="26"/>
        </w:rPr>
        <w:t xml:space="preserve"> и </w:t>
      </w:r>
      <w:r w:rsidRPr="00116838">
        <w:rPr>
          <w:sz w:val="26"/>
          <w:szCs w:val="26"/>
        </w:rPr>
        <w:t>Зака</w:t>
      </w:r>
      <w:r w:rsidRPr="00116838">
        <w:rPr>
          <w:sz w:val="26"/>
          <w:szCs w:val="26"/>
        </w:rPr>
        <w:t>з</w:t>
      </w:r>
      <w:r w:rsidRPr="00116838">
        <w:rPr>
          <w:sz w:val="26"/>
          <w:szCs w:val="26"/>
        </w:rPr>
        <w:t>чик несут ответственность в соответствии с действующим законодатель</w:t>
      </w:r>
      <w:r w:rsidRPr="00116838">
        <w:rPr>
          <w:sz w:val="26"/>
          <w:szCs w:val="26"/>
        </w:rPr>
        <w:softHyphen/>
        <w:t>ством Российской Фед</w:t>
      </w:r>
      <w:r w:rsidRPr="00116838">
        <w:rPr>
          <w:sz w:val="26"/>
          <w:szCs w:val="26"/>
        </w:rPr>
        <w:t>е</w:t>
      </w:r>
      <w:r w:rsidRPr="00116838">
        <w:rPr>
          <w:sz w:val="26"/>
          <w:szCs w:val="26"/>
        </w:rPr>
        <w:t>рации.</w:t>
      </w:r>
    </w:p>
    <w:p w:rsidR="00735D09" w:rsidRPr="00116838" w:rsidRDefault="00735D09" w:rsidP="00D941C6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6"/>
          <w:szCs w:val="26"/>
        </w:rPr>
      </w:pPr>
      <w:r w:rsidRPr="00116838">
        <w:rPr>
          <w:sz w:val="26"/>
          <w:szCs w:val="26"/>
        </w:rPr>
        <w:t>5.</w:t>
      </w:r>
      <w:r w:rsidR="00D941C6">
        <w:rPr>
          <w:sz w:val="26"/>
          <w:szCs w:val="26"/>
        </w:rPr>
        <w:t>2</w:t>
      </w:r>
      <w:r w:rsidRPr="00116838">
        <w:rPr>
          <w:sz w:val="26"/>
          <w:szCs w:val="26"/>
        </w:rPr>
        <w:t xml:space="preserve"> Споры, разногласия, возникающие между сторонами при исполнении настоящего дого</w:t>
      </w:r>
      <w:r w:rsidRPr="00116838">
        <w:rPr>
          <w:sz w:val="26"/>
          <w:szCs w:val="26"/>
        </w:rPr>
        <w:softHyphen/>
        <w:t>вора или в связи с ним, решаются путем п</w:t>
      </w:r>
      <w:r w:rsidRPr="00116838">
        <w:rPr>
          <w:sz w:val="26"/>
          <w:szCs w:val="26"/>
        </w:rPr>
        <w:t>е</w:t>
      </w:r>
      <w:r w:rsidRPr="00116838">
        <w:rPr>
          <w:sz w:val="26"/>
          <w:szCs w:val="26"/>
        </w:rPr>
        <w:t>реговоров между сторонами.</w:t>
      </w:r>
    </w:p>
    <w:p w:rsidR="00B86BB8" w:rsidRPr="00F32A0D" w:rsidRDefault="00735D09" w:rsidP="00B86BB8">
      <w:pPr>
        <w:spacing w:line="288" w:lineRule="auto"/>
        <w:ind w:firstLine="567"/>
        <w:jc w:val="both"/>
        <w:rPr>
          <w:sz w:val="26"/>
          <w:szCs w:val="26"/>
        </w:rPr>
      </w:pPr>
      <w:r w:rsidRPr="00116838">
        <w:rPr>
          <w:sz w:val="26"/>
          <w:szCs w:val="26"/>
        </w:rPr>
        <w:t>5.</w:t>
      </w:r>
      <w:r w:rsidR="00D941C6">
        <w:rPr>
          <w:sz w:val="26"/>
          <w:szCs w:val="26"/>
        </w:rPr>
        <w:t>3</w:t>
      </w:r>
      <w:r w:rsidRPr="00116838">
        <w:rPr>
          <w:sz w:val="26"/>
          <w:szCs w:val="26"/>
        </w:rPr>
        <w:t xml:space="preserve"> В случае невозможности разрешения разногласий путем переговоров, они по</w:t>
      </w:r>
      <w:r w:rsidRPr="00116838">
        <w:rPr>
          <w:sz w:val="26"/>
          <w:szCs w:val="26"/>
        </w:rPr>
        <w:t>д</w:t>
      </w:r>
      <w:r w:rsidRPr="00116838">
        <w:rPr>
          <w:sz w:val="26"/>
          <w:szCs w:val="26"/>
        </w:rPr>
        <w:t>лежат рас</w:t>
      </w:r>
      <w:r w:rsidRPr="00116838">
        <w:rPr>
          <w:sz w:val="26"/>
          <w:szCs w:val="26"/>
        </w:rPr>
        <w:softHyphen/>
        <w:t>смотрению по месту нахо</w:t>
      </w:r>
      <w:r w:rsidRPr="00116838">
        <w:rPr>
          <w:sz w:val="26"/>
          <w:szCs w:val="26"/>
        </w:rPr>
        <w:t>ж</w:t>
      </w:r>
      <w:r w:rsidRPr="00116838">
        <w:rPr>
          <w:sz w:val="26"/>
          <w:szCs w:val="26"/>
        </w:rPr>
        <w:t>дения ответчика в установленном законодательством порядке с соблю</w:t>
      </w:r>
      <w:r w:rsidRPr="00116838">
        <w:rPr>
          <w:sz w:val="26"/>
          <w:szCs w:val="26"/>
        </w:rPr>
        <w:softHyphen/>
        <w:t>дением претензионного порядка урегулирования разн</w:t>
      </w:r>
      <w:r w:rsidRPr="00116838">
        <w:rPr>
          <w:sz w:val="26"/>
          <w:szCs w:val="26"/>
        </w:rPr>
        <w:t>о</w:t>
      </w:r>
      <w:r w:rsidRPr="00116838">
        <w:rPr>
          <w:sz w:val="26"/>
          <w:szCs w:val="26"/>
        </w:rPr>
        <w:t>гласий. Срок для ответа на полученную претензию устанавливается 14 календарных дней. Споры рассма</w:t>
      </w:r>
      <w:r w:rsidRPr="00116838">
        <w:rPr>
          <w:sz w:val="26"/>
          <w:szCs w:val="26"/>
        </w:rPr>
        <w:t>т</w:t>
      </w:r>
      <w:r w:rsidRPr="00116838">
        <w:rPr>
          <w:sz w:val="26"/>
          <w:szCs w:val="26"/>
        </w:rPr>
        <w:t xml:space="preserve">риваются </w:t>
      </w:r>
      <w:r w:rsidR="00B86BB8" w:rsidRPr="00F32A0D">
        <w:rPr>
          <w:sz w:val="26"/>
          <w:szCs w:val="26"/>
        </w:rPr>
        <w:t xml:space="preserve">в </w:t>
      </w:r>
      <w:r w:rsidR="00B86BB8">
        <w:rPr>
          <w:sz w:val="26"/>
          <w:szCs w:val="26"/>
        </w:rPr>
        <w:t>Арби</w:t>
      </w:r>
      <w:r w:rsidR="00B86BB8">
        <w:rPr>
          <w:sz w:val="26"/>
          <w:szCs w:val="26"/>
        </w:rPr>
        <w:t>т</w:t>
      </w:r>
      <w:r w:rsidR="00B86BB8">
        <w:rPr>
          <w:sz w:val="26"/>
          <w:szCs w:val="26"/>
        </w:rPr>
        <w:t>ражном суде</w:t>
      </w:r>
      <w:r w:rsidR="00B86BB8" w:rsidRPr="00F32A0D">
        <w:rPr>
          <w:sz w:val="26"/>
          <w:szCs w:val="26"/>
        </w:rPr>
        <w:t xml:space="preserve"> Кировской об</w:t>
      </w:r>
      <w:r w:rsidR="00B86BB8" w:rsidRPr="00F32A0D">
        <w:rPr>
          <w:sz w:val="26"/>
          <w:szCs w:val="26"/>
        </w:rPr>
        <w:softHyphen/>
        <w:t>ласти.</w:t>
      </w:r>
    </w:p>
    <w:p w:rsidR="00735D09" w:rsidRPr="00116838" w:rsidRDefault="00D941C6" w:rsidP="00B86BB8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5.4</w:t>
      </w:r>
      <w:r w:rsidR="00735D09" w:rsidRPr="00116838">
        <w:rPr>
          <w:sz w:val="26"/>
          <w:szCs w:val="26"/>
        </w:rPr>
        <w:t xml:space="preserve"> Настоящий договор может быть расторгнут сторонами досрочно в случае неи</w:t>
      </w:r>
      <w:r w:rsidR="00735D09" w:rsidRPr="00116838">
        <w:rPr>
          <w:sz w:val="26"/>
          <w:szCs w:val="26"/>
        </w:rPr>
        <w:t>с</w:t>
      </w:r>
      <w:r w:rsidR="00735D09" w:rsidRPr="00116838">
        <w:rPr>
          <w:sz w:val="26"/>
          <w:szCs w:val="26"/>
        </w:rPr>
        <w:t>полнения обязательств, предусмотренных в насто</w:t>
      </w:r>
      <w:r w:rsidR="00735D09" w:rsidRPr="00116838">
        <w:rPr>
          <w:sz w:val="26"/>
          <w:szCs w:val="26"/>
        </w:rPr>
        <w:t>я</w:t>
      </w:r>
      <w:r w:rsidR="00735D09" w:rsidRPr="00116838">
        <w:rPr>
          <w:sz w:val="26"/>
          <w:szCs w:val="26"/>
        </w:rPr>
        <w:t>щем договоре.</w:t>
      </w:r>
    </w:p>
    <w:p w:rsidR="00735D09" w:rsidRPr="00116838" w:rsidRDefault="00D941C6" w:rsidP="00D941C6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 </w:t>
      </w:r>
      <w:r w:rsidR="00735D09" w:rsidRPr="00116838">
        <w:rPr>
          <w:sz w:val="26"/>
          <w:szCs w:val="26"/>
        </w:rPr>
        <w:t>Исполнитель вправе в одностороннем порядке с письменного увед</w:t>
      </w:r>
      <w:r>
        <w:rPr>
          <w:sz w:val="26"/>
          <w:szCs w:val="26"/>
        </w:rPr>
        <w:t xml:space="preserve">омления </w:t>
      </w:r>
      <w:r w:rsidR="00735D09" w:rsidRPr="00116838">
        <w:rPr>
          <w:sz w:val="26"/>
          <w:szCs w:val="26"/>
        </w:rPr>
        <w:t>З</w:t>
      </w:r>
      <w:r w:rsidR="00735D09" w:rsidRPr="00116838">
        <w:rPr>
          <w:sz w:val="26"/>
          <w:szCs w:val="26"/>
        </w:rPr>
        <w:t>а</w:t>
      </w:r>
      <w:r w:rsidR="00735D09" w:rsidRPr="00116838">
        <w:rPr>
          <w:sz w:val="26"/>
          <w:szCs w:val="26"/>
        </w:rPr>
        <w:t>казчика расторгнуть настоящий договор в случае полного или частичного не испол</w:t>
      </w:r>
      <w:r>
        <w:rPr>
          <w:sz w:val="26"/>
          <w:szCs w:val="26"/>
        </w:rPr>
        <w:t xml:space="preserve">нения обязательств </w:t>
      </w:r>
      <w:r w:rsidR="00735D09" w:rsidRPr="00116838">
        <w:rPr>
          <w:sz w:val="26"/>
          <w:szCs w:val="26"/>
        </w:rPr>
        <w:t>За</w:t>
      </w:r>
      <w:r w:rsidR="00735D09" w:rsidRPr="00116838">
        <w:rPr>
          <w:sz w:val="26"/>
          <w:szCs w:val="26"/>
        </w:rPr>
        <w:softHyphen/>
        <w:t>казчика изложенных в п.4.</w:t>
      </w:r>
      <w:r w:rsidR="003A6378" w:rsidRPr="00116838">
        <w:rPr>
          <w:sz w:val="26"/>
          <w:szCs w:val="26"/>
        </w:rPr>
        <w:t>2</w:t>
      </w:r>
      <w:r w:rsidR="00735D09" w:rsidRPr="00116838">
        <w:rPr>
          <w:sz w:val="26"/>
          <w:szCs w:val="26"/>
        </w:rPr>
        <w:t xml:space="preserve"> н</w:t>
      </w:r>
      <w:r w:rsidR="00735D09" w:rsidRPr="00116838">
        <w:rPr>
          <w:sz w:val="26"/>
          <w:szCs w:val="26"/>
        </w:rPr>
        <w:t>а</w:t>
      </w:r>
      <w:r w:rsidR="00735D09" w:rsidRPr="00116838">
        <w:rPr>
          <w:sz w:val="26"/>
          <w:szCs w:val="26"/>
        </w:rPr>
        <w:t>стоящего договора.</w:t>
      </w:r>
    </w:p>
    <w:p w:rsidR="00735D09" w:rsidRPr="00116838" w:rsidRDefault="00735D09" w:rsidP="00116838">
      <w:pPr>
        <w:spacing w:line="288" w:lineRule="auto"/>
        <w:ind w:firstLine="567"/>
        <w:jc w:val="both"/>
        <w:rPr>
          <w:sz w:val="26"/>
          <w:szCs w:val="26"/>
        </w:rPr>
      </w:pPr>
    </w:p>
    <w:p w:rsidR="003078F6" w:rsidRPr="00116838" w:rsidRDefault="003078F6" w:rsidP="00116838">
      <w:pPr>
        <w:spacing w:line="288" w:lineRule="auto"/>
        <w:ind w:firstLine="567"/>
        <w:jc w:val="both"/>
        <w:rPr>
          <w:b/>
          <w:bCs/>
          <w:sz w:val="26"/>
          <w:szCs w:val="26"/>
        </w:rPr>
      </w:pPr>
      <w:r w:rsidRPr="00116838">
        <w:rPr>
          <w:b/>
          <w:bCs/>
          <w:sz w:val="26"/>
          <w:szCs w:val="26"/>
        </w:rPr>
        <w:t xml:space="preserve">6 Срок действия договора и порядок его изменения </w:t>
      </w:r>
    </w:p>
    <w:p w:rsidR="00735D09" w:rsidRPr="00116838" w:rsidRDefault="00735D09" w:rsidP="00116838">
      <w:pPr>
        <w:spacing w:line="288" w:lineRule="auto"/>
        <w:ind w:firstLine="567"/>
        <w:jc w:val="both"/>
        <w:rPr>
          <w:sz w:val="26"/>
          <w:szCs w:val="26"/>
        </w:rPr>
      </w:pPr>
      <w:r w:rsidRPr="00116838">
        <w:rPr>
          <w:sz w:val="26"/>
          <w:szCs w:val="26"/>
        </w:rPr>
        <w:t>6.1 Настоящий договор составлен в двух экземплярах, имеющих одинаковую юр</w:t>
      </w:r>
      <w:r w:rsidRPr="00116838">
        <w:rPr>
          <w:sz w:val="26"/>
          <w:szCs w:val="26"/>
        </w:rPr>
        <w:t>и</w:t>
      </w:r>
      <w:r w:rsidRPr="00116838">
        <w:rPr>
          <w:sz w:val="26"/>
          <w:szCs w:val="26"/>
        </w:rPr>
        <w:t>дическую силу, по одному для каждой из сторон.</w:t>
      </w:r>
    </w:p>
    <w:p w:rsidR="008841B6" w:rsidRPr="00116838" w:rsidRDefault="00735D09" w:rsidP="00B1153D">
      <w:pPr>
        <w:spacing w:line="288" w:lineRule="auto"/>
        <w:ind w:firstLine="567"/>
        <w:jc w:val="both"/>
        <w:rPr>
          <w:sz w:val="26"/>
          <w:szCs w:val="26"/>
        </w:rPr>
      </w:pPr>
      <w:r w:rsidRPr="00116838">
        <w:rPr>
          <w:sz w:val="26"/>
          <w:szCs w:val="26"/>
        </w:rPr>
        <w:t>6.2 Настоящий Договор вступает в силу со дня его подписания сторонами и действ</w:t>
      </w:r>
      <w:r w:rsidRPr="00116838">
        <w:rPr>
          <w:sz w:val="26"/>
          <w:szCs w:val="26"/>
        </w:rPr>
        <w:t>у</w:t>
      </w:r>
      <w:r w:rsidRPr="00116838">
        <w:rPr>
          <w:sz w:val="26"/>
          <w:szCs w:val="26"/>
        </w:rPr>
        <w:t xml:space="preserve">ет до </w:t>
      </w:r>
      <w:r w:rsidR="005F5AD6">
        <w:rPr>
          <w:sz w:val="26"/>
          <w:szCs w:val="26"/>
        </w:rPr>
        <w:t>20</w:t>
      </w:r>
      <w:r w:rsidR="008841B6" w:rsidRPr="00B22485">
        <w:rPr>
          <w:sz w:val="26"/>
          <w:szCs w:val="26"/>
        </w:rPr>
        <w:t>.12.20</w:t>
      </w:r>
      <w:r w:rsidR="00E53ECE" w:rsidRPr="00B22485">
        <w:rPr>
          <w:sz w:val="26"/>
          <w:szCs w:val="26"/>
        </w:rPr>
        <w:t>20</w:t>
      </w:r>
      <w:r w:rsidR="008841B6" w:rsidRPr="00B22485">
        <w:rPr>
          <w:sz w:val="26"/>
          <w:szCs w:val="26"/>
        </w:rPr>
        <w:t>г</w:t>
      </w:r>
      <w:r w:rsidR="008841B6" w:rsidRPr="00116838">
        <w:rPr>
          <w:sz w:val="26"/>
          <w:szCs w:val="26"/>
        </w:rPr>
        <w:t>.</w:t>
      </w:r>
    </w:p>
    <w:p w:rsidR="00735D09" w:rsidRPr="00116838" w:rsidRDefault="00735D09" w:rsidP="00116838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6"/>
          <w:szCs w:val="26"/>
        </w:rPr>
      </w:pPr>
      <w:r w:rsidRPr="00116838">
        <w:rPr>
          <w:sz w:val="26"/>
          <w:szCs w:val="26"/>
        </w:rPr>
        <w:t>6.3 Все изменения и дополнения к настоящему договору оформляются в виде допо</w:t>
      </w:r>
      <w:r w:rsidRPr="00116838">
        <w:rPr>
          <w:sz w:val="26"/>
          <w:szCs w:val="26"/>
        </w:rPr>
        <w:t>л</w:t>
      </w:r>
      <w:r w:rsidRPr="00116838">
        <w:rPr>
          <w:sz w:val="26"/>
          <w:szCs w:val="26"/>
        </w:rPr>
        <w:t>нитель</w:t>
      </w:r>
      <w:r w:rsidRPr="00116838">
        <w:rPr>
          <w:sz w:val="26"/>
          <w:szCs w:val="26"/>
        </w:rPr>
        <w:softHyphen/>
        <w:t>ных соглашений, которые после подпис</w:t>
      </w:r>
      <w:r w:rsidRPr="00116838">
        <w:rPr>
          <w:sz w:val="26"/>
          <w:szCs w:val="26"/>
        </w:rPr>
        <w:t>а</w:t>
      </w:r>
      <w:r w:rsidRPr="00116838">
        <w:rPr>
          <w:sz w:val="26"/>
          <w:szCs w:val="26"/>
        </w:rPr>
        <w:t>ния сторонами являются неотъемлемыми частями на</w:t>
      </w:r>
      <w:r w:rsidRPr="00116838">
        <w:rPr>
          <w:sz w:val="26"/>
          <w:szCs w:val="26"/>
        </w:rPr>
        <w:softHyphen/>
        <w:t>стоящего договора. После подписания настоящего договора все переговоры, предшествующая пе</w:t>
      </w:r>
      <w:r w:rsidRPr="00116838">
        <w:rPr>
          <w:sz w:val="26"/>
          <w:szCs w:val="26"/>
        </w:rPr>
        <w:softHyphen/>
        <w:t>реписка и соглашения по предмету настоящего договора теряют с</w:t>
      </w:r>
      <w:r w:rsidRPr="00116838">
        <w:rPr>
          <w:sz w:val="26"/>
          <w:szCs w:val="26"/>
        </w:rPr>
        <w:t>и</w:t>
      </w:r>
      <w:r w:rsidRPr="00116838">
        <w:rPr>
          <w:sz w:val="26"/>
          <w:szCs w:val="26"/>
        </w:rPr>
        <w:t>лу.</w:t>
      </w:r>
    </w:p>
    <w:p w:rsidR="00735D09" w:rsidRPr="00116838" w:rsidRDefault="008841B6" w:rsidP="00116838">
      <w:pPr>
        <w:spacing w:line="288" w:lineRule="auto"/>
        <w:ind w:right="-285"/>
        <w:jc w:val="both"/>
        <w:rPr>
          <w:sz w:val="26"/>
          <w:szCs w:val="26"/>
        </w:rPr>
      </w:pPr>
      <w:r w:rsidRPr="00116838">
        <w:rPr>
          <w:sz w:val="26"/>
          <w:szCs w:val="26"/>
        </w:rPr>
        <w:tab/>
        <w:t>6.4 Договор</w:t>
      </w:r>
      <w:r w:rsidR="00116838" w:rsidRPr="00116838">
        <w:rPr>
          <w:sz w:val="26"/>
          <w:szCs w:val="26"/>
        </w:rPr>
        <w:t xml:space="preserve"> будет считаться пролонгированным на один год, если стороны не заявят в письменной форме о расторжении за месяц до окончания срока его действия.</w:t>
      </w:r>
    </w:p>
    <w:p w:rsidR="00735D09" w:rsidRDefault="00735D09" w:rsidP="00116838">
      <w:pPr>
        <w:spacing w:line="288" w:lineRule="auto"/>
        <w:ind w:right="-285"/>
        <w:jc w:val="both"/>
        <w:rPr>
          <w:sz w:val="26"/>
          <w:szCs w:val="26"/>
        </w:rPr>
      </w:pPr>
    </w:p>
    <w:p w:rsidR="00D941C6" w:rsidRDefault="00D941C6" w:rsidP="00116838">
      <w:pPr>
        <w:spacing w:line="288" w:lineRule="auto"/>
        <w:ind w:right="-285"/>
        <w:jc w:val="both"/>
        <w:rPr>
          <w:sz w:val="26"/>
          <w:szCs w:val="26"/>
        </w:rPr>
      </w:pPr>
    </w:p>
    <w:p w:rsidR="00D941C6" w:rsidRDefault="00D941C6" w:rsidP="00116838">
      <w:pPr>
        <w:spacing w:line="288" w:lineRule="auto"/>
        <w:ind w:right="-285"/>
        <w:jc w:val="both"/>
        <w:rPr>
          <w:sz w:val="26"/>
          <w:szCs w:val="26"/>
        </w:rPr>
      </w:pPr>
    </w:p>
    <w:p w:rsidR="00D941C6" w:rsidRDefault="00D941C6" w:rsidP="00116838">
      <w:pPr>
        <w:spacing w:line="288" w:lineRule="auto"/>
        <w:ind w:right="-285"/>
        <w:jc w:val="both"/>
        <w:rPr>
          <w:sz w:val="26"/>
          <w:szCs w:val="26"/>
        </w:rPr>
      </w:pPr>
    </w:p>
    <w:p w:rsidR="00116838" w:rsidRPr="00116838" w:rsidRDefault="00116838" w:rsidP="00116838">
      <w:pPr>
        <w:spacing w:line="288" w:lineRule="auto"/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Pr="00116838">
        <w:rPr>
          <w:b/>
          <w:bCs/>
          <w:sz w:val="26"/>
          <w:szCs w:val="26"/>
        </w:rPr>
        <w:t xml:space="preserve"> Юридические адреса, расчетные счета и подписи сторон </w:t>
      </w:r>
    </w:p>
    <w:p w:rsidR="00116838" w:rsidRPr="00116838" w:rsidRDefault="00116838" w:rsidP="00116838">
      <w:pPr>
        <w:spacing w:line="288" w:lineRule="auto"/>
        <w:jc w:val="both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108" w:type="dxa"/>
        <w:tblLook w:val="01E0"/>
      </w:tblPr>
      <w:tblGrid>
        <w:gridCol w:w="4958"/>
        <w:gridCol w:w="4788"/>
      </w:tblGrid>
      <w:tr w:rsidR="00116838" w:rsidRPr="00EC4AD5">
        <w:trPr>
          <w:jc w:val="center"/>
        </w:trPr>
        <w:tc>
          <w:tcPr>
            <w:tcW w:w="4958" w:type="dxa"/>
          </w:tcPr>
          <w:p w:rsidR="00116838" w:rsidRPr="00EC4AD5" w:rsidRDefault="00116838" w:rsidP="00EC4AD5">
            <w:pPr>
              <w:keepNext/>
              <w:spacing w:line="312" w:lineRule="auto"/>
              <w:jc w:val="both"/>
              <w:rPr>
                <w:b/>
                <w:bCs/>
                <w:sz w:val="26"/>
                <w:szCs w:val="26"/>
              </w:rPr>
            </w:pPr>
            <w:r w:rsidRPr="00EC4AD5">
              <w:rPr>
                <w:b/>
                <w:bCs/>
                <w:sz w:val="26"/>
                <w:szCs w:val="26"/>
              </w:rPr>
              <w:t>Исполнитель:</w:t>
            </w:r>
          </w:p>
          <w:p w:rsidR="00116838" w:rsidRPr="00EC4AD5" w:rsidRDefault="00116838" w:rsidP="00EC4AD5">
            <w:pPr>
              <w:keepNext/>
              <w:rPr>
                <w:sz w:val="26"/>
                <w:szCs w:val="26"/>
              </w:rPr>
            </w:pPr>
            <w:r w:rsidRPr="00EC4AD5">
              <w:rPr>
                <w:sz w:val="26"/>
                <w:szCs w:val="26"/>
              </w:rPr>
              <w:t>Федеральное бюджетное учрежд</w:t>
            </w:r>
            <w:r w:rsidRPr="00EC4AD5">
              <w:rPr>
                <w:sz w:val="26"/>
                <w:szCs w:val="26"/>
              </w:rPr>
              <w:t>е</w:t>
            </w:r>
            <w:r w:rsidRPr="00EC4AD5">
              <w:rPr>
                <w:sz w:val="26"/>
                <w:szCs w:val="26"/>
              </w:rPr>
              <w:t xml:space="preserve">ние </w:t>
            </w:r>
          </w:p>
          <w:p w:rsidR="00116838" w:rsidRPr="00EC4AD5" w:rsidRDefault="00116838" w:rsidP="00EC4AD5">
            <w:pPr>
              <w:keepNext/>
              <w:rPr>
                <w:sz w:val="26"/>
                <w:szCs w:val="26"/>
              </w:rPr>
            </w:pPr>
            <w:r w:rsidRPr="00EC4AD5">
              <w:rPr>
                <w:sz w:val="26"/>
                <w:szCs w:val="26"/>
              </w:rPr>
              <w:t>«Государственный региональный центр стандартизации, метрологии и испыт</w:t>
            </w:r>
            <w:r w:rsidRPr="00EC4AD5">
              <w:rPr>
                <w:sz w:val="26"/>
                <w:szCs w:val="26"/>
              </w:rPr>
              <w:t>а</w:t>
            </w:r>
            <w:r w:rsidRPr="00EC4AD5">
              <w:rPr>
                <w:sz w:val="26"/>
                <w:szCs w:val="26"/>
              </w:rPr>
              <w:t>ний в К</w:t>
            </w:r>
            <w:r w:rsidRPr="00EC4AD5">
              <w:rPr>
                <w:sz w:val="26"/>
                <w:szCs w:val="26"/>
              </w:rPr>
              <w:t>и</w:t>
            </w:r>
            <w:r w:rsidRPr="00EC4AD5">
              <w:rPr>
                <w:sz w:val="26"/>
                <w:szCs w:val="26"/>
              </w:rPr>
              <w:t>ровской области»</w:t>
            </w:r>
          </w:p>
          <w:p w:rsidR="00116838" w:rsidRPr="00EC4AD5" w:rsidRDefault="00116838" w:rsidP="00EC4AD5">
            <w:pPr>
              <w:keepNext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10035, г"/>
              </w:smartTagPr>
              <w:r w:rsidRPr="00EC4AD5">
                <w:rPr>
                  <w:sz w:val="26"/>
                  <w:szCs w:val="26"/>
                </w:rPr>
                <w:t>610035, г</w:t>
              </w:r>
            </w:smartTag>
            <w:r w:rsidRPr="00EC4AD5">
              <w:rPr>
                <w:sz w:val="26"/>
                <w:szCs w:val="26"/>
              </w:rPr>
              <w:t xml:space="preserve">.Киров, ул. Ивана Попова, д. 9, </w:t>
            </w:r>
          </w:p>
          <w:p w:rsidR="00116838" w:rsidRPr="00EC4AD5" w:rsidRDefault="00116838" w:rsidP="00EC4AD5">
            <w:pPr>
              <w:keepNext/>
              <w:rPr>
                <w:sz w:val="26"/>
                <w:szCs w:val="26"/>
              </w:rPr>
            </w:pPr>
            <w:r w:rsidRPr="00EC4AD5">
              <w:rPr>
                <w:sz w:val="26"/>
                <w:szCs w:val="26"/>
              </w:rPr>
              <w:t>тел.(8332)368401, факс 368484, бух.368422</w:t>
            </w:r>
          </w:p>
          <w:p w:rsidR="00116838" w:rsidRPr="00EC4AD5" w:rsidRDefault="00116838" w:rsidP="00EC4AD5">
            <w:pPr>
              <w:keepNext/>
              <w:rPr>
                <w:sz w:val="26"/>
                <w:szCs w:val="26"/>
              </w:rPr>
            </w:pPr>
            <w:r w:rsidRPr="00EC4AD5">
              <w:rPr>
                <w:sz w:val="26"/>
                <w:szCs w:val="26"/>
              </w:rPr>
              <w:t xml:space="preserve">ИНН 4346002168  КПП 434501001 </w:t>
            </w:r>
          </w:p>
          <w:p w:rsidR="00116838" w:rsidRPr="00EC4AD5" w:rsidRDefault="00116838" w:rsidP="00EC4AD5">
            <w:pPr>
              <w:keepNext/>
              <w:rPr>
                <w:sz w:val="26"/>
                <w:szCs w:val="26"/>
              </w:rPr>
            </w:pPr>
            <w:r w:rsidRPr="00EC4AD5">
              <w:rPr>
                <w:sz w:val="26"/>
                <w:szCs w:val="26"/>
              </w:rPr>
              <w:t>ОКТМО 33701000</w:t>
            </w:r>
          </w:p>
          <w:p w:rsidR="00116838" w:rsidRPr="00EC4AD5" w:rsidRDefault="00116838" w:rsidP="00EC4AD5">
            <w:pPr>
              <w:keepNext/>
              <w:tabs>
                <w:tab w:val="left" w:pos="709"/>
              </w:tabs>
              <w:rPr>
                <w:sz w:val="26"/>
                <w:szCs w:val="26"/>
              </w:rPr>
            </w:pPr>
            <w:r w:rsidRPr="00EC4AD5">
              <w:rPr>
                <w:sz w:val="26"/>
                <w:szCs w:val="26"/>
              </w:rPr>
              <w:t>УФК по Кировской области (ФБУ “К</w:t>
            </w:r>
            <w:r w:rsidRPr="00EC4AD5">
              <w:rPr>
                <w:sz w:val="26"/>
                <w:szCs w:val="26"/>
              </w:rPr>
              <w:t>и</w:t>
            </w:r>
            <w:r w:rsidRPr="00EC4AD5">
              <w:rPr>
                <w:sz w:val="26"/>
                <w:szCs w:val="26"/>
              </w:rPr>
              <w:t xml:space="preserve">ровский ЦСМ” л/с 20406Х93700) </w:t>
            </w:r>
          </w:p>
          <w:p w:rsidR="00116838" w:rsidRPr="00EC4AD5" w:rsidRDefault="00116838" w:rsidP="00EC4AD5">
            <w:pPr>
              <w:keepNext/>
              <w:tabs>
                <w:tab w:val="left" w:pos="709"/>
              </w:tabs>
              <w:rPr>
                <w:sz w:val="26"/>
                <w:szCs w:val="26"/>
              </w:rPr>
            </w:pPr>
            <w:r w:rsidRPr="00EC4AD5">
              <w:rPr>
                <w:sz w:val="26"/>
                <w:szCs w:val="26"/>
              </w:rPr>
              <w:t xml:space="preserve">Отделение Киров, г.Киров, </w:t>
            </w:r>
          </w:p>
          <w:p w:rsidR="00116838" w:rsidRPr="00EC4AD5" w:rsidRDefault="00116838" w:rsidP="00EC4AD5">
            <w:pPr>
              <w:keepNext/>
              <w:tabs>
                <w:tab w:val="left" w:pos="709"/>
              </w:tabs>
              <w:rPr>
                <w:sz w:val="26"/>
                <w:szCs w:val="26"/>
              </w:rPr>
            </w:pPr>
            <w:r w:rsidRPr="00EC4AD5">
              <w:rPr>
                <w:sz w:val="26"/>
                <w:szCs w:val="26"/>
              </w:rPr>
              <w:t xml:space="preserve">р/счет № </w:t>
            </w:r>
            <w:r w:rsidR="000148C3" w:rsidRPr="00C01BBD">
              <w:rPr>
                <w:sz w:val="26"/>
                <w:szCs w:val="26"/>
              </w:rPr>
              <w:t>40501810322022001001</w:t>
            </w:r>
          </w:p>
          <w:p w:rsidR="00116838" w:rsidRPr="00EC4AD5" w:rsidRDefault="00116838" w:rsidP="00EC4AD5">
            <w:pPr>
              <w:keepNext/>
              <w:tabs>
                <w:tab w:val="left" w:pos="709"/>
              </w:tabs>
              <w:rPr>
                <w:sz w:val="26"/>
                <w:szCs w:val="26"/>
              </w:rPr>
            </w:pPr>
            <w:r w:rsidRPr="00EC4AD5">
              <w:rPr>
                <w:sz w:val="26"/>
                <w:szCs w:val="26"/>
              </w:rPr>
              <w:t>БИК 043304001</w:t>
            </w:r>
          </w:p>
        </w:tc>
        <w:tc>
          <w:tcPr>
            <w:tcW w:w="4788" w:type="dxa"/>
          </w:tcPr>
          <w:p w:rsidR="00116838" w:rsidRPr="00EC4AD5" w:rsidRDefault="00116838" w:rsidP="00EC4AD5">
            <w:pPr>
              <w:keepNext/>
              <w:tabs>
                <w:tab w:val="left" w:pos="709"/>
              </w:tabs>
              <w:spacing w:line="312" w:lineRule="auto"/>
              <w:rPr>
                <w:b/>
                <w:bCs/>
                <w:sz w:val="26"/>
                <w:szCs w:val="26"/>
              </w:rPr>
            </w:pPr>
            <w:r w:rsidRPr="00EC4AD5">
              <w:rPr>
                <w:b/>
                <w:bCs/>
                <w:sz w:val="26"/>
                <w:szCs w:val="26"/>
              </w:rPr>
              <w:t>Заказчик:</w:t>
            </w:r>
          </w:p>
          <w:p w:rsidR="00116838" w:rsidRPr="00EC4AD5" w:rsidRDefault="00116838" w:rsidP="00EC4AD5">
            <w:pPr>
              <w:keepNext/>
              <w:tabs>
                <w:tab w:val="left" w:pos="709"/>
              </w:tabs>
              <w:spacing w:line="312" w:lineRule="auto"/>
              <w:rPr>
                <w:sz w:val="26"/>
                <w:szCs w:val="26"/>
              </w:rPr>
            </w:pPr>
          </w:p>
        </w:tc>
      </w:tr>
    </w:tbl>
    <w:p w:rsidR="00116838" w:rsidRDefault="00116838" w:rsidP="00116838">
      <w:pPr>
        <w:tabs>
          <w:tab w:val="left" w:pos="1843"/>
        </w:tabs>
        <w:ind w:right="-1"/>
      </w:pPr>
    </w:p>
    <w:p w:rsidR="00116838" w:rsidRDefault="00116838" w:rsidP="00116838">
      <w:pPr>
        <w:tabs>
          <w:tab w:val="left" w:pos="1843"/>
        </w:tabs>
        <w:ind w:right="-1"/>
      </w:pPr>
    </w:p>
    <w:p w:rsidR="00116838" w:rsidRDefault="00116838" w:rsidP="00116838">
      <w:pPr>
        <w:tabs>
          <w:tab w:val="left" w:pos="1843"/>
        </w:tabs>
        <w:ind w:right="-1"/>
      </w:pPr>
    </w:p>
    <w:p w:rsidR="00116838" w:rsidRDefault="00116838" w:rsidP="00116838">
      <w:pPr>
        <w:tabs>
          <w:tab w:val="left" w:pos="1843"/>
        </w:tabs>
        <w:ind w:right="-1"/>
      </w:pPr>
    </w:p>
    <w:p w:rsidR="00116838" w:rsidRDefault="00116838" w:rsidP="00116838">
      <w:pPr>
        <w:tabs>
          <w:tab w:val="left" w:pos="1843"/>
        </w:tabs>
        <w:ind w:right="-1"/>
      </w:pPr>
    </w:p>
    <w:p w:rsidR="00116838" w:rsidRDefault="00116838" w:rsidP="00116838">
      <w:pPr>
        <w:tabs>
          <w:tab w:val="left" w:pos="1843"/>
        </w:tabs>
        <w:ind w:right="-1"/>
      </w:pPr>
    </w:p>
    <w:p w:rsidR="00116838" w:rsidRDefault="00116838" w:rsidP="00116838">
      <w:pPr>
        <w:tabs>
          <w:tab w:val="left" w:pos="1843"/>
        </w:tabs>
        <w:ind w:right="-1"/>
      </w:pPr>
    </w:p>
    <w:p w:rsidR="00116838" w:rsidRDefault="00116838" w:rsidP="00116838">
      <w:pPr>
        <w:tabs>
          <w:tab w:val="left" w:pos="1843"/>
        </w:tabs>
        <w:ind w:right="-1"/>
      </w:pPr>
    </w:p>
    <w:p w:rsidR="00116838" w:rsidRDefault="00116838" w:rsidP="00116838">
      <w:pPr>
        <w:tabs>
          <w:tab w:val="left" w:pos="1843"/>
        </w:tabs>
        <w:ind w:right="-1"/>
      </w:pPr>
    </w:p>
    <w:p w:rsidR="00116838" w:rsidRDefault="00116838" w:rsidP="00116838">
      <w:pPr>
        <w:tabs>
          <w:tab w:val="left" w:pos="1843"/>
        </w:tabs>
        <w:ind w:right="-1"/>
      </w:pPr>
    </w:p>
    <w:p w:rsidR="00116838" w:rsidRDefault="00116838" w:rsidP="00116838">
      <w:pPr>
        <w:tabs>
          <w:tab w:val="left" w:pos="1843"/>
        </w:tabs>
        <w:ind w:right="-1"/>
      </w:pPr>
    </w:p>
    <w:p w:rsidR="00116838" w:rsidRPr="00D941C6" w:rsidRDefault="00116838" w:rsidP="00116838">
      <w:pPr>
        <w:tabs>
          <w:tab w:val="left" w:pos="1843"/>
        </w:tabs>
        <w:ind w:right="-1"/>
        <w:rPr>
          <w:sz w:val="26"/>
          <w:szCs w:val="26"/>
        </w:rPr>
      </w:pPr>
    </w:p>
    <w:p w:rsidR="00116838" w:rsidRPr="00D941C6" w:rsidRDefault="00116838" w:rsidP="00D941C6">
      <w:pPr>
        <w:ind w:right="-1" w:firstLine="426"/>
        <w:jc w:val="both"/>
        <w:rPr>
          <w:sz w:val="26"/>
          <w:szCs w:val="26"/>
        </w:rPr>
      </w:pPr>
      <w:r w:rsidRPr="00D941C6">
        <w:rPr>
          <w:sz w:val="26"/>
          <w:szCs w:val="26"/>
        </w:rPr>
        <w:t xml:space="preserve">Заместитель директора                                                  Директор </w:t>
      </w:r>
    </w:p>
    <w:p w:rsidR="00116838" w:rsidRPr="00D941C6" w:rsidRDefault="00116838" w:rsidP="00A82636">
      <w:pPr>
        <w:ind w:right="-1" w:firstLine="426"/>
        <w:jc w:val="both"/>
        <w:rPr>
          <w:sz w:val="26"/>
          <w:szCs w:val="26"/>
        </w:rPr>
      </w:pPr>
      <w:r w:rsidRPr="00D941C6">
        <w:rPr>
          <w:sz w:val="26"/>
          <w:szCs w:val="26"/>
        </w:rPr>
        <w:t xml:space="preserve">по техническому регулированию                    </w:t>
      </w:r>
      <w:r w:rsidRPr="00D941C6">
        <w:rPr>
          <w:sz w:val="26"/>
          <w:szCs w:val="26"/>
        </w:rPr>
        <w:tab/>
        <w:t xml:space="preserve">    </w:t>
      </w:r>
      <w:r w:rsidR="00D941C6">
        <w:rPr>
          <w:sz w:val="26"/>
          <w:szCs w:val="26"/>
        </w:rPr>
        <w:t xml:space="preserve">    </w:t>
      </w:r>
      <w:r w:rsidRPr="00D941C6">
        <w:rPr>
          <w:sz w:val="26"/>
          <w:szCs w:val="26"/>
        </w:rPr>
        <w:t xml:space="preserve">            </w:t>
      </w:r>
    </w:p>
    <w:p w:rsidR="00116838" w:rsidRPr="00D941C6" w:rsidRDefault="00116838" w:rsidP="00116838">
      <w:pPr>
        <w:ind w:right="-1" w:firstLine="426"/>
        <w:jc w:val="both"/>
        <w:rPr>
          <w:sz w:val="26"/>
          <w:szCs w:val="26"/>
        </w:rPr>
      </w:pPr>
      <w:r w:rsidRPr="00D941C6">
        <w:rPr>
          <w:sz w:val="26"/>
          <w:szCs w:val="26"/>
        </w:rPr>
        <w:t>ФБУ «Кировский ЦСМ»</w:t>
      </w:r>
      <w:r w:rsidRPr="00D941C6">
        <w:rPr>
          <w:sz w:val="26"/>
          <w:szCs w:val="26"/>
        </w:rPr>
        <w:tab/>
      </w:r>
      <w:r w:rsidRPr="00D941C6">
        <w:rPr>
          <w:sz w:val="26"/>
          <w:szCs w:val="26"/>
        </w:rPr>
        <w:tab/>
      </w:r>
    </w:p>
    <w:p w:rsidR="00116838" w:rsidRPr="00D941C6" w:rsidRDefault="00116838" w:rsidP="00116838">
      <w:pPr>
        <w:ind w:right="-1" w:firstLine="426"/>
        <w:jc w:val="both"/>
        <w:rPr>
          <w:sz w:val="26"/>
          <w:szCs w:val="26"/>
        </w:rPr>
      </w:pPr>
      <w:r w:rsidRPr="00D941C6">
        <w:rPr>
          <w:sz w:val="26"/>
          <w:szCs w:val="26"/>
        </w:rPr>
        <w:tab/>
      </w:r>
      <w:r w:rsidRPr="00D941C6">
        <w:rPr>
          <w:sz w:val="26"/>
          <w:szCs w:val="26"/>
        </w:rPr>
        <w:tab/>
        <w:t xml:space="preserve">        </w:t>
      </w:r>
    </w:p>
    <w:p w:rsidR="00116838" w:rsidRPr="00D941C6" w:rsidRDefault="00116838" w:rsidP="00116838">
      <w:pPr>
        <w:ind w:right="-1" w:firstLine="426"/>
        <w:jc w:val="both"/>
        <w:rPr>
          <w:sz w:val="26"/>
          <w:szCs w:val="26"/>
        </w:rPr>
      </w:pPr>
    </w:p>
    <w:p w:rsidR="00116838" w:rsidRPr="00D941C6" w:rsidRDefault="00116838" w:rsidP="00D941C6">
      <w:pPr>
        <w:ind w:right="-1" w:firstLine="426"/>
        <w:jc w:val="both"/>
        <w:rPr>
          <w:sz w:val="26"/>
          <w:szCs w:val="26"/>
        </w:rPr>
      </w:pPr>
      <w:r w:rsidRPr="00D941C6">
        <w:rPr>
          <w:sz w:val="26"/>
          <w:szCs w:val="26"/>
        </w:rPr>
        <w:t>______________________ М.А. Лашукова</w:t>
      </w:r>
      <w:r w:rsidRPr="00D941C6">
        <w:rPr>
          <w:sz w:val="26"/>
          <w:szCs w:val="26"/>
        </w:rPr>
        <w:tab/>
        <w:t xml:space="preserve">          ___________________ </w:t>
      </w:r>
    </w:p>
    <w:p w:rsidR="00116838" w:rsidRPr="00D941C6" w:rsidRDefault="00116838" w:rsidP="00116838">
      <w:pPr>
        <w:ind w:right="-1" w:firstLine="426"/>
        <w:jc w:val="both"/>
        <w:rPr>
          <w:sz w:val="26"/>
          <w:szCs w:val="26"/>
        </w:rPr>
      </w:pPr>
    </w:p>
    <w:p w:rsidR="00116838" w:rsidRPr="00D941C6" w:rsidRDefault="00116838" w:rsidP="00116838">
      <w:pPr>
        <w:ind w:right="-1" w:firstLine="426"/>
        <w:jc w:val="both"/>
        <w:rPr>
          <w:sz w:val="26"/>
          <w:szCs w:val="26"/>
        </w:rPr>
      </w:pPr>
      <w:r w:rsidRPr="00D941C6">
        <w:rPr>
          <w:sz w:val="26"/>
          <w:szCs w:val="26"/>
        </w:rPr>
        <w:t>МП</w:t>
      </w:r>
      <w:r w:rsidRPr="00D941C6">
        <w:rPr>
          <w:sz w:val="26"/>
          <w:szCs w:val="26"/>
        </w:rPr>
        <w:tab/>
      </w:r>
      <w:r w:rsidRPr="00D941C6">
        <w:rPr>
          <w:sz w:val="26"/>
          <w:szCs w:val="26"/>
        </w:rPr>
        <w:tab/>
      </w:r>
      <w:r w:rsidRPr="00D941C6">
        <w:rPr>
          <w:sz w:val="26"/>
          <w:szCs w:val="26"/>
        </w:rPr>
        <w:tab/>
      </w:r>
      <w:r w:rsidRPr="00D941C6">
        <w:rPr>
          <w:sz w:val="26"/>
          <w:szCs w:val="26"/>
        </w:rPr>
        <w:tab/>
      </w:r>
      <w:r w:rsidRPr="00D941C6">
        <w:rPr>
          <w:sz w:val="26"/>
          <w:szCs w:val="26"/>
        </w:rPr>
        <w:tab/>
      </w:r>
      <w:r w:rsidRPr="00D941C6">
        <w:rPr>
          <w:sz w:val="26"/>
          <w:szCs w:val="26"/>
        </w:rPr>
        <w:tab/>
      </w:r>
      <w:r w:rsidRPr="00D941C6">
        <w:rPr>
          <w:sz w:val="26"/>
          <w:szCs w:val="26"/>
        </w:rPr>
        <w:tab/>
        <w:t xml:space="preserve">     </w:t>
      </w:r>
      <w:r w:rsidR="00D941C6">
        <w:rPr>
          <w:sz w:val="26"/>
          <w:szCs w:val="26"/>
        </w:rPr>
        <w:t xml:space="preserve">     </w:t>
      </w:r>
      <w:r w:rsidRPr="00D941C6">
        <w:rPr>
          <w:sz w:val="26"/>
          <w:szCs w:val="26"/>
        </w:rPr>
        <w:t>МП</w:t>
      </w:r>
    </w:p>
    <w:sectPr w:rsidR="00116838" w:rsidRPr="00D941C6" w:rsidSect="00862F3D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4" w:right="746" w:bottom="113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B3E" w:rsidRDefault="009D6B3E">
      <w:r>
        <w:separator/>
      </w:r>
    </w:p>
  </w:endnote>
  <w:endnote w:type="continuationSeparator" w:id="1">
    <w:p w:rsidR="009D6B3E" w:rsidRDefault="009D6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187" w:rsidRDefault="001A0187" w:rsidP="001576C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0187" w:rsidRDefault="001A0187" w:rsidP="001576C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187" w:rsidRPr="0030371D" w:rsidRDefault="001A0187" w:rsidP="001576CA">
    <w:pPr>
      <w:pStyle w:val="a5"/>
      <w:framePr w:wrap="around" w:vAnchor="text" w:hAnchor="margin" w:xAlign="right" w:y="1"/>
      <w:rPr>
        <w:rStyle w:val="a6"/>
        <w:sz w:val="28"/>
        <w:szCs w:val="28"/>
      </w:rPr>
    </w:pPr>
    <w:r w:rsidRPr="0030371D">
      <w:rPr>
        <w:rStyle w:val="a6"/>
        <w:sz w:val="28"/>
        <w:szCs w:val="28"/>
      </w:rPr>
      <w:fldChar w:fldCharType="begin"/>
    </w:r>
    <w:r w:rsidRPr="0030371D">
      <w:rPr>
        <w:rStyle w:val="a6"/>
        <w:sz w:val="28"/>
        <w:szCs w:val="28"/>
      </w:rPr>
      <w:instrText xml:space="preserve">PAGE  </w:instrText>
    </w:r>
    <w:r w:rsidRPr="0030371D">
      <w:rPr>
        <w:rStyle w:val="a6"/>
        <w:sz w:val="28"/>
        <w:szCs w:val="28"/>
      </w:rPr>
      <w:fldChar w:fldCharType="separate"/>
    </w:r>
    <w:r w:rsidR="00420F44">
      <w:rPr>
        <w:rStyle w:val="a6"/>
        <w:noProof/>
        <w:sz w:val="28"/>
        <w:szCs w:val="28"/>
      </w:rPr>
      <w:t>2</w:t>
    </w:r>
    <w:r w:rsidRPr="0030371D">
      <w:rPr>
        <w:rStyle w:val="a6"/>
        <w:sz w:val="28"/>
        <w:szCs w:val="28"/>
      </w:rPr>
      <w:fldChar w:fldCharType="end"/>
    </w:r>
  </w:p>
  <w:p w:rsidR="001A0187" w:rsidRDefault="001A0187" w:rsidP="001576C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B3E" w:rsidRDefault="009D6B3E">
      <w:r>
        <w:separator/>
      </w:r>
    </w:p>
  </w:footnote>
  <w:footnote w:type="continuationSeparator" w:id="1">
    <w:p w:rsidR="009D6B3E" w:rsidRDefault="009D6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187" w:rsidRPr="001E5414" w:rsidRDefault="001A0187" w:rsidP="001E5414">
    <w:pPr>
      <w:jc w:val="right"/>
      <w:rPr>
        <w:b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187" w:rsidRDefault="001A0187" w:rsidP="001E5414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56A346"/>
    <w:lvl w:ilvl="0">
      <w:numFmt w:val="bullet"/>
      <w:lvlText w:val="*"/>
      <w:lvlJc w:val="left"/>
    </w:lvl>
  </w:abstractNum>
  <w:abstractNum w:abstractNumId="1">
    <w:nsid w:val="00AA1ECF"/>
    <w:multiLevelType w:val="hybridMultilevel"/>
    <w:tmpl w:val="26003CF6"/>
    <w:lvl w:ilvl="0" w:tplc="753ACD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55E7D"/>
    <w:multiLevelType w:val="hybridMultilevel"/>
    <w:tmpl w:val="1D1E8FAE"/>
    <w:lvl w:ilvl="0" w:tplc="93BAEF62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AD5460E"/>
    <w:multiLevelType w:val="multilevel"/>
    <w:tmpl w:val="B7E210C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B67256B"/>
    <w:multiLevelType w:val="hybridMultilevel"/>
    <w:tmpl w:val="659ED3A8"/>
    <w:lvl w:ilvl="0" w:tplc="75C0BF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306BC6">
      <w:numFmt w:val="none"/>
      <w:lvlText w:val=""/>
      <w:lvlJc w:val="left"/>
      <w:pPr>
        <w:tabs>
          <w:tab w:val="num" w:pos="360"/>
        </w:tabs>
      </w:pPr>
    </w:lvl>
    <w:lvl w:ilvl="2" w:tplc="0778FF4A">
      <w:numFmt w:val="none"/>
      <w:lvlText w:val=""/>
      <w:lvlJc w:val="left"/>
      <w:pPr>
        <w:tabs>
          <w:tab w:val="num" w:pos="360"/>
        </w:tabs>
      </w:pPr>
    </w:lvl>
    <w:lvl w:ilvl="3" w:tplc="66321DE8">
      <w:numFmt w:val="none"/>
      <w:lvlText w:val=""/>
      <w:lvlJc w:val="left"/>
      <w:pPr>
        <w:tabs>
          <w:tab w:val="num" w:pos="360"/>
        </w:tabs>
      </w:pPr>
    </w:lvl>
    <w:lvl w:ilvl="4" w:tplc="97D2FAC4">
      <w:numFmt w:val="none"/>
      <w:lvlText w:val=""/>
      <w:lvlJc w:val="left"/>
      <w:pPr>
        <w:tabs>
          <w:tab w:val="num" w:pos="360"/>
        </w:tabs>
      </w:pPr>
    </w:lvl>
    <w:lvl w:ilvl="5" w:tplc="EC4CA0AA">
      <w:numFmt w:val="none"/>
      <w:lvlText w:val=""/>
      <w:lvlJc w:val="left"/>
      <w:pPr>
        <w:tabs>
          <w:tab w:val="num" w:pos="360"/>
        </w:tabs>
      </w:pPr>
    </w:lvl>
    <w:lvl w:ilvl="6" w:tplc="1784703A">
      <w:numFmt w:val="none"/>
      <w:lvlText w:val=""/>
      <w:lvlJc w:val="left"/>
      <w:pPr>
        <w:tabs>
          <w:tab w:val="num" w:pos="360"/>
        </w:tabs>
      </w:pPr>
    </w:lvl>
    <w:lvl w:ilvl="7" w:tplc="F8046E5A">
      <w:numFmt w:val="none"/>
      <w:lvlText w:val=""/>
      <w:lvlJc w:val="left"/>
      <w:pPr>
        <w:tabs>
          <w:tab w:val="num" w:pos="360"/>
        </w:tabs>
      </w:pPr>
    </w:lvl>
    <w:lvl w:ilvl="8" w:tplc="ED44D60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E296F28"/>
    <w:multiLevelType w:val="hybridMultilevel"/>
    <w:tmpl w:val="69787AF4"/>
    <w:lvl w:ilvl="0" w:tplc="AF98E804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C867B69"/>
    <w:multiLevelType w:val="singleLevel"/>
    <w:tmpl w:val="9028D73A"/>
    <w:lvl w:ilvl="0">
      <w:start w:val="1"/>
      <w:numFmt w:val="decimal"/>
      <w:lvlText w:val="1.%1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7">
    <w:nsid w:val="23940E35"/>
    <w:multiLevelType w:val="singleLevel"/>
    <w:tmpl w:val="5D3C5C30"/>
    <w:lvl w:ilvl="0">
      <w:start w:val="2"/>
      <w:numFmt w:val="decimal"/>
      <w:lvlText w:val="5.%1"/>
      <w:legacy w:legacy="1" w:legacySpace="0" w:legacyIndent="403"/>
      <w:lvlJc w:val="left"/>
      <w:rPr>
        <w:rFonts w:ascii="Times New Roman" w:hAnsi="Times New Roman" w:hint="default"/>
      </w:rPr>
    </w:lvl>
  </w:abstractNum>
  <w:abstractNum w:abstractNumId="8">
    <w:nsid w:val="25E209D6"/>
    <w:multiLevelType w:val="singleLevel"/>
    <w:tmpl w:val="99FA7BBA"/>
    <w:lvl w:ilvl="0">
      <w:start w:val="1"/>
      <w:numFmt w:val="bullet"/>
      <w:lvlText w:val=""/>
      <w:lvlJc w:val="left"/>
      <w:pPr>
        <w:tabs>
          <w:tab w:val="num" w:pos="530"/>
        </w:tabs>
        <w:ind w:left="227" w:hanging="57"/>
      </w:pPr>
      <w:rPr>
        <w:rFonts w:ascii="Symbol" w:hAnsi="Symbol" w:hint="default"/>
      </w:rPr>
    </w:lvl>
  </w:abstractNum>
  <w:abstractNum w:abstractNumId="9">
    <w:nsid w:val="330A3116"/>
    <w:multiLevelType w:val="hybridMultilevel"/>
    <w:tmpl w:val="BF6C2BF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8596FA8"/>
    <w:multiLevelType w:val="hybridMultilevel"/>
    <w:tmpl w:val="BE0A0204"/>
    <w:lvl w:ilvl="0" w:tplc="816200B0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1E87453"/>
    <w:multiLevelType w:val="hybridMultilevel"/>
    <w:tmpl w:val="E22EA0DC"/>
    <w:lvl w:ilvl="0" w:tplc="753ACD6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53B47839"/>
    <w:multiLevelType w:val="multilevel"/>
    <w:tmpl w:val="D79AC48C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12D4288"/>
    <w:multiLevelType w:val="hybridMultilevel"/>
    <w:tmpl w:val="5C7EDE9A"/>
    <w:lvl w:ilvl="0" w:tplc="041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E53139"/>
    <w:multiLevelType w:val="hybridMultilevel"/>
    <w:tmpl w:val="32206960"/>
    <w:lvl w:ilvl="0" w:tplc="ADB6C498">
      <w:start w:val="65535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581F25"/>
    <w:multiLevelType w:val="hybridMultilevel"/>
    <w:tmpl w:val="2416D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12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10"/>
  </w:num>
  <w:num w:numId="10">
    <w:abstractNumId w:val="5"/>
  </w:num>
  <w:num w:numId="11">
    <w:abstractNumId w:val="2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6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79A"/>
    <w:rsid w:val="00002389"/>
    <w:rsid w:val="00006314"/>
    <w:rsid w:val="000148C3"/>
    <w:rsid w:val="00032E1C"/>
    <w:rsid w:val="000464CA"/>
    <w:rsid w:val="00051C41"/>
    <w:rsid w:val="00052B76"/>
    <w:rsid w:val="000746FC"/>
    <w:rsid w:val="00076B90"/>
    <w:rsid w:val="00077F53"/>
    <w:rsid w:val="0008713A"/>
    <w:rsid w:val="00091153"/>
    <w:rsid w:val="000A0A46"/>
    <w:rsid w:val="000B4E65"/>
    <w:rsid w:val="000B4FF4"/>
    <w:rsid w:val="000C47A8"/>
    <w:rsid w:val="000C7052"/>
    <w:rsid w:val="000E0B43"/>
    <w:rsid w:val="000E34FA"/>
    <w:rsid w:val="000E59B3"/>
    <w:rsid w:val="000F0C09"/>
    <w:rsid w:val="000F74EA"/>
    <w:rsid w:val="00110615"/>
    <w:rsid w:val="001114EF"/>
    <w:rsid w:val="00115B47"/>
    <w:rsid w:val="00116838"/>
    <w:rsid w:val="001208C8"/>
    <w:rsid w:val="00134039"/>
    <w:rsid w:val="0013451D"/>
    <w:rsid w:val="001369AA"/>
    <w:rsid w:val="00136BD2"/>
    <w:rsid w:val="00143503"/>
    <w:rsid w:val="001479D8"/>
    <w:rsid w:val="00151529"/>
    <w:rsid w:val="001519EB"/>
    <w:rsid w:val="001525CD"/>
    <w:rsid w:val="001576CA"/>
    <w:rsid w:val="0016412F"/>
    <w:rsid w:val="00166DFF"/>
    <w:rsid w:val="00172768"/>
    <w:rsid w:val="00176816"/>
    <w:rsid w:val="00190208"/>
    <w:rsid w:val="00192937"/>
    <w:rsid w:val="00192F93"/>
    <w:rsid w:val="00194E92"/>
    <w:rsid w:val="001A0187"/>
    <w:rsid w:val="001A28B3"/>
    <w:rsid w:val="001B3CE8"/>
    <w:rsid w:val="001B5F48"/>
    <w:rsid w:val="001C34A2"/>
    <w:rsid w:val="001C67F8"/>
    <w:rsid w:val="001D3B42"/>
    <w:rsid w:val="001E15AD"/>
    <w:rsid w:val="001E5414"/>
    <w:rsid w:val="001E753D"/>
    <w:rsid w:val="001F120B"/>
    <w:rsid w:val="001F79D2"/>
    <w:rsid w:val="00216ED7"/>
    <w:rsid w:val="00220F15"/>
    <w:rsid w:val="00222003"/>
    <w:rsid w:val="002247F7"/>
    <w:rsid w:val="00230679"/>
    <w:rsid w:val="00233256"/>
    <w:rsid w:val="00233E44"/>
    <w:rsid w:val="00245D2F"/>
    <w:rsid w:val="00246B3C"/>
    <w:rsid w:val="00262B12"/>
    <w:rsid w:val="002649BE"/>
    <w:rsid w:val="00266FFA"/>
    <w:rsid w:val="00291C3D"/>
    <w:rsid w:val="00291E9A"/>
    <w:rsid w:val="00292BC1"/>
    <w:rsid w:val="002B5A77"/>
    <w:rsid w:val="002B75AB"/>
    <w:rsid w:val="002C4130"/>
    <w:rsid w:val="002C6CC9"/>
    <w:rsid w:val="002F36B1"/>
    <w:rsid w:val="00300661"/>
    <w:rsid w:val="0030371D"/>
    <w:rsid w:val="0030788C"/>
    <w:rsid w:val="003078F6"/>
    <w:rsid w:val="0031697E"/>
    <w:rsid w:val="00316D08"/>
    <w:rsid w:val="00323BB4"/>
    <w:rsid w:val="003245D7"/>
    <w:rsid w:val="0032693D"/>
    <w:rsid w:val="00326ADF"/>
    <w:rsid w:val="003419C6"/>
    <w:rsid w:val="0035056F"/>
    <w:rsid w:val="003574FF"/>
    <w:rsid w:val="00361640"/>
    <w:rsid w:val="00362B2F"/>
    <w:rsid w:val="00363BBE"/>
    <w:rsid w:val="003665A9"/>
    <w:rsid w:val="00377A50"/>
    <w:rsid w:val="003838DE"/>
    <w:rsid w:val="00386E76"/>
    <w:rsid w:val="003A2077"/>
    <w:rsid w:val="003A6378"/>
    <w:rsid w:val="003C3AB4"/>
    <w:rsid w:val="003D070E"/>
    <w:rsid w:val="003D322C"/>
    <w:rsid w:val="003F1D92"/>
    <w:rsid w:val="00400570"/>
    <w:rsid w:val="004158A1"/>
    <w:rsid w:val="00420F44"/>
    <w:rsid w:val="00434951"/>
    <w:rsid w:val="0043608F"/>
    <w:rsid w:val="00447989"/>
    <w:rsid w:val="00447F34"/>
    <w:rsid w:val="0045225E"/>
    <w:rsid w:val="00457B34"/>
    <w:rsid w:val="0047263F"/>
    <w:rsid w:val="00484C0D"/>
    <w:rsid w:val="00487F00"/>
    <w:rsid w:val="00490517"/>
    <w:rsid w:val="00491551"/>
    <w:rsid w:val="004A0A41"/>
    <w:rsid w:val="004B03EE"/>
    <w:rsid w:val="004B4479"/>
    <w:rsid w:val="004B45FA"/>
    <w:rsid w:val="004C0A38"/>
    <w:rsid w:val="004C5E82"/>
    <w:rsid w:val="004E2BCB"/>
    <w:rsid w:val="0050142E"/>
    <w:rsid w:val="00502804"/>
    <w:rsid w:val="00513A4D"/>
    <w:rsid w:val="005146C3"/>
    <w:rsid w:val="005339FA"/>
    <w:rsid w:val="00545001"/>
    <w:rsid w:val="0055038E"/>
    <w:rsid w:val="00552A33"/>
    <w:rsid w:val="00556106"/>
    <w:rsid w:val="00557925"/>
    <w:rsid w:val="0056060A"/>
    <w:rsid w:val="005656D7"/>
    <w:rsid w:val="00582241"/>
    <w:rsid w:val="0059053C"/>
    <w:rsid w:val="005A117A"/>
    <w:rsid w:val="005A1CE1"/>
    <w:rsid w:val="005A6E56"/>
    <w:rsid w:val="005C67BC"/>
    <w:rsid w:val="005E66E0"/>
    <w:rsid w:val="005E6CF6"/>
    <w:rsid w:val="005F3587"/>
    <w:rsid w:val="005F5AD6"/>
    <w:rsid w:val="006016B7"/>
    <w:rsid w:val="0061142C"/>
    <w:rsid w:val="00612837"/>
    <w:rsid w:val="006153D2"/>
    <w:rsid w:val="00617642"/>
    <w:rsid w:val="00632FBA"/>
    <w:rsid w:val="0063568A"/>
    <w:rsid w:val="006502A3"/>
    <w:rsid w:val="0067381F"/>
    <w:rsid w:val="00682F20"/>
    <w:rsid w:val="006831D1"/>
    <w:rsid w:val="00690594"/>
    <w:rsid w:val="0069631B"/>
    <w:rsid w:val="006974B7"/>
    <w:rsid w:val="006A4864"/>
    <w:rsid w:val="006B1F8C"/>
    <w:rsid w:val="006B6208"/>
    <w:rsid w:val="006B6F2B"/>
    <w:rsid w:val="006B75EB"/>
    <w:rsid w:val="006D24F2"/>
    <w:rsid w:val="006E213F"/>
    <w:rsid w:val="006F3C47"/>
    <w:rsid w:val="00701C97"/>
    <w:rsid w:val="0070654D"/>
    <w:rsid w:val="00707574"/>
    <w:rsid w:val="00710BA9"/>
    <w:rsid w:val="00715365"/>
    <w:rsid w:val="00727BE5"/>
    <w:rsid w:val="00733CD0"/>
    <w:rsid w:val="00735D09"/>
    <w:rsid w:val="00742612"/>
    <w:rsid w:val="00742EBE"/>
    <w:rsid w:val="00745D2A"/>
    <w:rsid w:val="007663C5"/>
    <w:rsid w:val="0077032E"/>
    <w:rsid w:val="00770840"/>
    <w:rsid w:val="007734AC"/>
    <w:rsid w:val="007775D1"/>
    <w:rsid w:val="007857A7"/>
    <w:rsid w:val="007939A4"/>
    <w:rsid w:val="007A64A3"/>
    <w:rsid w:val="007A65BB"/>
    <w:rsid w:val="007B4382"/>
    <w:rsid w:val="007B4968"/>
    <w:rsid w:val="007C0534"/>
    <w:rsid w:val="007C2C9A"/>
    <w:rsid w:val="007C3F34"/>
    <w:rsid w:val="007D29DF"/>
    <w:rsid w:val="007D679A"/>
    <w:rsid w:val="007D71F2"/>
    <w:rsid w:val="007E0FBD"/>
    <w:rsid w:val="007E3978"/>
    <w:rsid w:val="007E5331"/>
    <w:rsid w:val="007F0437"/>
    <w:rsid w:val="007F11EA"/>
    <w:rsid w:val="007F1D78"/>
    <w:rsid w:val="007F3757"/>
    <w:rsid w:val="008010CB"/>
    <w:rsid w:val="00801873"/>
    <w:rsid w:val="008113FF"/>
    <w:rsid w:val="00823B4A"/>
    <w:rsid w:val="00825932"/>
    <w:rsid w:val="00832CF2"/>
    <w:rsid w:val="008334F1"/>
    <w:rsid w:val="0083398C"/>
    <w:rsid w:val="00845793"/>
    <w:rsid w:val="0085466D"/>
    <w:rsid w:val="008571E2"/>
    <w:rsid w:val="00862F3D"/>
    <w:rsid w:val="008650F3"/>
    <w:rsid w:val="00872E2B"/>
    <w:rsid w:val="00873E74"/>
    <w:rsid w:val="00883666"/>
    <w:rsid w:val="008841B6"/>
    <w:rsid w:val="00893486"/>
    <w:rsid w:val="008A3244"/>
    <w:rsid w:val="008E2927"/>
    <w:rsid w:val="008E529B"/>
    <w:rsid w:val="008E5A22"/>
    <w:rsid w:val="00900534"/>
    <w:rsid w:val="0090111D"/>
    <w:rsid w:val="00905F6D"/>
    <w:rsid w:val="00907102"/>
    <w:rsid w:val="00924FA9"/>
    <w:rsid w:val="009259A2"/>
    <w:rsid w:val="00927328"/>
    <w:rsid w:val="00927B75"/>
    <w:rsid w:val="009372B3"/>
    <w:rsid w:val="00942324"/>
    <w:rsid w:val="009569B5"/>
    <w:rsid w:val="009650F7"/>
    <w:rsid w:val="009674CD"/>
    <w:rsid w:val="00970B16"/>
    <w:rsid w:val="00971E61"/>
    <w:rsid w:val="00971FDC"/>
    <w:rsid w:val="00973EF6"/>
    <w:rsid w:val="00977A0B"/>
    <w:rsid w:val="00982110"/>
    <w:rsid w:val="0098635E"/>
    <w:rsid w:val="00992371"/>
    <w:rsid w:val="0099552F"/>
    <w:rsid w:val="009A5EDA"/>
    <w:rsid w:val="009C1115"/>
    <w:rsid w:val="009D6642"/>
    <w:rsid w:val="009D6B3E"/>
    <w:rsid w:val="009F1C84"/>
    <w:rsid w:val="009F47FF"/>
    <w:rsid w:val="00A20118"/>
    <w:rsid w:val="00A2507B"/>
    <w:rsid w:val="00A26CF2"/>
    <w:rsid w:val="00A336E7"/>
    <w:rsid w:val="00A42890"/>
    <w:rsid w:val="00A62EB1"/>
    <w:rsid w:val="00A663D3"/>
    <w:rsid w:val="00A82636"/>
    <w:rsid w:val="00A82BF5"/>
    <w:rsid w:val="00A87FD5"/>
    <w:rsid w:val="00A972CF"/>
    <w:rsid w:val="00AA4356"/>
    <w:rsid w:val="00AB2635"/>
    <w:rsid w:val="00AC0D5E"/>
    <w:rsid w:val="00AC1DFA"/>
    <w:rsid w:val="00AD0248"/>
    <w:rsid w:val="00AD1662"/>
    <w:rsid w:val="00AD513E"/>
    <w:rsid w:val="00AD5372"/>
    <w:rsid w:val="00AE03B9"/>
    <w:rsid w:val="00AE320C"/>
    <w:rsid w:val="00AE7DE5"/>
    <w:rsid w:val="00AF7C6E"/>
    <w:rsid w:val="00AF7CC2"/>
    <w:rsid w:val="00B04CB1"/>
    <w:rsid w:val="00B1153D"/>
    <w:rsid w:val="00B12C6D"/>
    <w:rsid w:val="00B14792"/>
    <w:rsid w:val="00B22485"/>
    <w:rsid w:val="00B309AC"/>
    <w:rsid w:val="00B324A5"/>
    <w:rsid w:val="00B4493D"/>
    <w:rsid w:val="00B47D05"/>
    <w:rsid w:val="00B543F3"/>
    <w:rsid w:val="00B55E2C"/>
    <w:rsid w:val="00B6154B"/>
    <w:rsid w:val="00B67378"/>
    <w:rsid w:val="00B71367"/>
    <w:rsid w:val="00B71390"/>
    <w:rsid w:val="00B73B8E"/>
    <w:rsid w:val="00B81B92"/>
    <w:rsid w:val="00B8557D"/>
    <w:rsid w:val="00B86352"/>
    <w:rsid w:val="00B86BB8"/>
    <w:rsid w:val="00B922A6"/>
    <w:rsid w:val="00BA4623"/>
    <w:rsid w:val="00BA5451"/>
    <w:rsid w:val="00BB10F7"/>
    <w:rsid w:val="00BC24CD"/>
    <w:rsid w:val="00BC282F"/>
    <w:rsid w:val="00BC53C0"/>
    <w:rsid w:val="00BE3344"/>
    <w:rsid w:val="00C03F7E"/>
    <w:rsid w:val="00C11B60"/>
    <w:rsid w:val="00C124DF"/>
    <w:rsid w:val="00C16B8E"/>
    <w:rsid w:val="00C205EE"/>
    <w:rsid w:val="00C34F65"/>
    <w:rsid w:val="00C4041E"/>
    <w:rsid w:val="00C40A3D"/>
    <w:rsid w:val="00C42CC8"/>
    <w:rsid w:val="00C4612F"/>
    <w:rsid w:val="00C477A0"/>
    <w:rsid w:val="00C63EDC"/>
    <w:rsid w:val="00C66AD8"/>
    <w:rsid w:val="00C702F7"/>
    <w:rsid w:val="00C71B65"/>
    <w:rsid w:val="00C81ED2"/>
    <w:rsid w:val="00C84F2C"/>
    <w:rsid w:val="00C95966"/>
    <w:rsid w:val="00CB5DCB"/>
    <w:rsid w:val="00CB73D9"/>
    <w:rsid w:val="00CC1DD3"/>
    <w:rsid w:val="00CF25C6"/>
    <w:rsid w:val="00CF3929"/>
    <w:rsid w:val="00D17216"/>
    <w:rsid w:val="00D433D7"/>
    <w:rsid w:val="00D526D9"/>
    <w:rsid w:val="00D75F57"/>
    <w:rsid w:val="00D80723"/>
    <w:rsid w:val="00D85C6B"/>
    <w:rsid w:val="00D865DB"/>
    <w:rsid w:val="00D93311"/>
    <w:rsid w:val="00D941C6"/>
    <w:rsid w:val="00D9529F"/>
    <w:rsid w:val="00DA3193"/>
    <w:rsid w:val="00DA4F48"/>
    <w:rsid w:val="00DB494D"/>
    <w:rsid w:val="00DB73C9"/>
    <w:rsid w:val="00DB7CD9"/>
    <w:rsid w:val="00DC194D"/>
    <w:rsid w:val="00DC4BA8"/>
    <w:rsid w:val="00DC641D"/>
    <w:rsid w:val="00DD1CD7"/>
    <w:rsid w:val="00DD1E41"/>
    <w:rsid w:val="00DD1EC5"/>
    <w:rsid w:val="00DE3118"/>
    <w:rsid w:val="00DE4C87"/>
    <w:rsid w:val="00DE7715"/>
    <w:rsid w:val="00E0335C"/>
    <w:rsid w:val="00E05EF7"/>
    <w:rsid w:val="00E0677B"/>
    <w:rsid w:val="00E071BE"/>
    <w:rsid w:val="00E13FF8"/>
    <w:rsid w:val="00E23CBA"/>
    <w:rsid w:val="00E3019A"/>
    <w:rsid w:val="00E46EB0"/>
    <w:rsid w:val="00E53ECE"/>
    <w:rsid w:val="00E6580F"/>
    <w:rsid w:val="00E8369B"/>
    <w:rsid w:val="00E86169"/>
    <w:rsid w:val="00E86A83"/>
    <w:rsid w:val="00E90333"/>
    <w:rsid w:val="00E95405"/>
    <w:rsid w:val="00EA4634"/>
    <w:rsid w:val="00EA7D93"/>
    <w:rsid w:val="00EB0F09"/>
    <w:rsid w:val="00EB191D"/>
    <w:rsid w:val="00EB19C0"/>
    <w:rsid w:val="00EC2D89"/>
    <w:rsid w:val="00EC49DC"/>
    <w:rsid w:val="00EC4AD5"/>
    <w:rsid w:val="00EC4FB9"/>
    <w:rsid w:val="00ED1ABF"/>
    <w:rsid w:val="00ED1CC7"/>
    <w:rsid w:val="00ED37C9"/>
    <w:rsid w:val="00EF59F8"/>
    <w:rsid w:val="00EF677C"/>
    <w:rsid w:val="00F04F37"/>
    <w:rsid w:val="00F06EF0"/>
    <w:rsid w:val="00F17417"/>
    <w:rsid w:val="00F26806"/>
    <w:rsid w:val="00F27E5B"/>
    <w:rsid w:val="00F35D5B"/>
    <w:rsid w:val="00F57B46"/>
    <w:rsid w:val="00F67E0F"/>
    <w:rsid w:val="00F73025"/>
    <w:rsid w:val="00F758FF"/>
    <w:rsid w:val="00F833EC"/>
    <w:rsid w:val="00F876EE"/>
    <w:rsid w:val="00F920FF"/>
    <w:rsid w:val="00FA030E"/>
    <w:rsid w:val="00FA1454"/>
    <w:rsid w:val="00FA4864"/>
    <w:rsid w:val="00FB4D31"/>
    <w:rsid w:val="00FD153F"/>
    <w:rsid w:val="00FE1A1D"/>
    <w:rsid w:val="00FE22DF"/>
    <w:rsid w:val="00FE2E96"/>
    <w:rsid w:val="00FE41C3"/>
    <w:rsid w:val="00FE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98635E"/>
    <w:pPr>
      <w:keepNext/>
      <w:widowControl w:val="0"/>
      <w:shd w:val="clear" w:color="auto" w:fill="FFFFFF"/>
      <w:autoSpaceDE w:val="0"/>
      <w:autoSpaceDN w:val="0"/>
      <w:adjustRightInd w:val="0"/>
      <w:spacing w:before="298"/>
      <w:ind w:left="3869" w:hanging="3302"/>
      <w:outlineLvl w:val="0"/>
    </w:pPr>
    <w:rPr>
      <w:b/>
      <w:bCs/>
      <w:color w:val="000000"/>
      <w:spacing w:val="-1"/>
    </w:rPr>
  </w:style>
  <w:style w:type="paragraph" w:styleId="2">
    <w:name w:val="heading 2"/>
    <w:basedOn w:val="a"/>
    <w:next w:val="a"/>
    <w:qFormat/>
    <w:rsid w:val="0098635E"/>
    <w:pPr>
      <w:keepNext/>
      <w:widowControl w:val="0"/>
      <w:shd w:val="clear" w:color="auto" w:fill="FFFFFF"/>
      <w:autoSpaceDE w:val="0"/>
      <w:autoSpaceDN w:val="0"/>
      <w:adjustRightInd w:val="0"/>
      <w:spacing w:before="317"/>
      <w:ind w:firstLine="567"/>
      <w:jc w:val="both"/>
      <w:outlineLvl w:val="1"/>
    </w:pPr>
    <w:rPr>
      <w:b/>
      <w:bCs/>
      <w:color w:val="000000"/>
      <w:spacing w:val="3"/>
    </w:rPr>
  </w:style>
  <w:style w:type="paragraph" w:styleId="3">
    <w:name w:val="heading 3"/>
    <w:basedOn w:val="a"/>
    <w:next w:val="a"/>
    <w:qFormat/>
    <w:rsid w:val="00C42C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42C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42C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42CC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42CC8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C6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D5372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576C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576CA"/>
  </w:style>
  <w:style w:type="paragraph" w:styleId="a7">
    <w:name w:val="Body Text"/>
    <w:basedOn w:val="a"/>
    <w:rsid w:val="00457B34"/>
    <w:pPr>
      <w:jc w:val="both"/>
    </w:pPr>
    <w:rPr>
      <w:sz w:val="28"/>
      <w:szCs w:val="20"/>
    </w:rPr>
  </w:style>
  <w:style w:type="paragraph" w:styleId="20">
    <w:name w:val="Body Text 2"/>
    <w:basedOn w:val="a"/>
    <w:rsid w:val="00457B34"/>
    <w:pPr>
      <w:spacing w:after="120" w:line="480" w:lineRule="auto"/>
    </w:pPr>
    <w:rPr>
      <w:sz w:val="20"/>
      <w:szCs w:val="20"/>
    </w:rPr>
  </w:style>
  <w:style w:type="paragraph" w:styleId="a8">
    <w:name w:val="header"/>
    <w:basedOn w:val="a"/>
    <w:rsid w:val="001E5414"/>
    <w:pPr>
      <w:tabs>
        <w:tab w:val="center" w:pos="4677"/>
        <w:tab w:val="right" w:pos="9355"/>
      </w:tabs>
    </w:pPr>
  </w:style>
  <w:style w:type="paragraph" w:styleId="a9">
    <w:name w:val="Document Map"/>
    <w:basedOn w:val="a"/>
    <w:semiHidden/>
    <w:rsid w:val="000B4FF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6">
    <w:name w:val="Style6"/>
    <w:basedOn w:val="a"/>
    <w:rsid w:val="00B6154B"/>
    <w:pPr>
      <w:widowControl w:val="0"/>
      <w:autoSpaceDE w:val="0"/>
      <w:autoSpaceDN w:val="0"/>
      <w:adjustRightInd w:val="0"/>
      <w:spacing w:line="274" w:lineRule="exact"/>
      <w:ind w:firstLine="562"/>
      <w:jc w:val="both"/>
    </w:pPr>
  </w:style>
  <w:style w:type="character" w:customStyle="1" w:styleId="FontStyle14">
    <w:name w:val="Font Style14"/>
    <w:basedOn w:val="a0"/>
    <w:rsid w:val="00B6154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E95405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17">
    <w:name w:val="Font Style17"/>
    <w:basedOn w:val="a0"/>
    <w:rsid w:val="00E95405"/>
    <w:rPr>
      <w:rFonts w:ascii="Times New Roman" w:hAnsi="Times New Roman" w:cs="Times New Roman"/>
      <w:sz w:val="22"/>
      <w:szCs w:val="22"/>
    </w:rPr>
  </w:style>
  <w:style w:type="paragraph" w:customStyle="1" w:styleId="10">
    <w:name w:val=" Знак1"/>
    <w:basedOn w:val="a"/>
    <w:rsid w:val="00862F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учреждение</vt:lpstr>
    </vt:vector>
  </TitlesOfParts>
  <Company>___</Company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учреждение</dc:title>
  <dc:creator>User</dc:creator>
  <cp:lastModifiedBy>Баранова</cp:lastModifiedBy>
  <cp:revision>2</cp:revision>
  <cp:lastPrinted>2017-01-13T08:25:00Z</cp:lastPrinted>
  <dcterms:created xsi:type="dcterms:W3CDTF">2020-01-09T09:16:00Z</dcterms:created>
  <dcterms:modified xsi:type="dcterms:W3CDTF">2020-01-09T09:16:00Z</dcterms:modified>
</cp:coreProperties>
</file>